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48" w:rsidRDefault="00540448" w:rsidP="00881A8F">
      <w:pPr>
        <w:ind w:right="-140"/>
        <w:jc w:val="center"/>
        <w:rPr>
          <w:b/>
        </w:rPr>
      </w:pPr>
    </w:p>
    <w:p w:rsidR="00540448" w:rsidRPr="00540448" w:rsidRDefault="00540448" w:rsidP="00881A8F">
      <w:pPr>
        <w:ind w:right="-1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№589</w:t>
      </w:r>
      <w:bookmarkStart w:id="0" w:name="_GoBack"/>
      <w:bookmarkEnd w:id="0"/>
    </w:p>
    <w:p w:rsidR="00540448" w:rsidRDefault="00540448" w:rsidP="00881A8F">
      <w:pPr>
        <w:ind w:right="-140"/>
        <w:jc w:val="center"/>
        <w:rPr>
          <w:b/>
        </w:rPr>
      </w:pPr>
    </w:p>
    <w:p w:rsidR="00AF375E" w:rsidRPr="00CA05A5" w:rsidRDefault="00856362" w:rsidP="00881A8F">
      <w:pPr>
        <w:ind w:right="-140"/>
        <w:jc w:val="center"/>
        <w:rPr>
          <w:b/>
        </w:rPr>
      </w:pPr>
      <w:r w:rsidRPr="00856362">
        <w:rPr>
          <w:b/>
        </w:rPr>
        <w:t xml:space="preserve">Часть 2. </w:t>
      </w:r>
      <w:r w:rsidRPr="00CA05A5">
        <w:rPr>
          <w:b/>
        </w:rPr>
        <w:t>Перечень с</w:t>
      </w:r>
      <w:r w:rsidR="007F7203" w:rsidRPr="00CA05A5">
        <w:rPr>
          <w:b/>
        </w:rPr>
        <w:t>пециализированны</w:t>
      </w:r>
      <w:r w:rsidRPr="00CA05A5">
        <w:rPr>
          <w:b/>
        </w:rPr>
        <w:t>х</w:t>
      </w:r>
      <w:r w:rsidR="00BB54A0">
        <w:rPr>
          <w:b/>
        </w:rPr>
        <w:t xml:space="preserve"> </w:t>
      </w:r>
      <w:r w:rsidRPr="00CA05A5">
        <w:rPr>
          <w:b/>
        </w:rPr>
        <w:t>программных пакетов</w:t>
      </w:r>
      <w:r w:rsidR="00CA05A5" w:rsidRPr="00CA05A5">
        <w:rPr>
          <w:b/>
        </w:rPr>
        <w:t xml:space="preserve"> </w:t>
      </w:r>
      <w:r w:rsidRPr="00CA05A5">
        <w:rPr>
          <w:b/>
        </w:rPr>
        <w:t>включаемых</w:t>
      </w:r>
      <w:r w:rsidR="00BB54A0">
        <w:rPr>
          <w:b/>
        </w:rPr>
        <w:t>,</w:t>
      </w:r>
      <w:r w:rsidRPr="00CA05A5">
        <w:rPr>
          <w:b/>
        </w:rPr>
        <w:t xml:space="preserve"> </w:t>
      </w:r>
      <w:r w:rsidR="00BB54A0" w:rsidRPr="00CA05A5">
        <w:rPr>
          <w:b/>
        </w:rPr>
        <w:t>при наличии обоснования</w:t>
      </w:r>
      <w:r w:rsidR="00BB54A0">
        <w:rPr>
          <w:b/>
        </w:rPr>
        <w:t>,</w:t>
      </w:r>
      <w:r w:rsidR="00BB54A0" w:rsidRPr="00CA05A5">
        <w:rPr>
          <w:b/>
        </w:rPr>
        <w:t xml:space="preserve"> </w:t>
      </w:r>
      <w:r w:rsidRPr="00CA05A5">
        <w:rPr>
          <w:b/>
        </w:rPr>
        <w:t>в техниче</w:t>
      </w:r>
      <w:r w:rsidR="00BB54A0">
        <w:rPr>
          <w:b/>
        </w:rPr>
        <w:t>ские требования типовых заданий</w:t>
      </w:r>
      <w:r w:rsidR="007847E2">
        <w:rPr>
          <w:b/>
        </w:rPr>
        <w:t xml:space="preserve">, </w:t>
      </w:r>
      <w:r w:rsidRPr="00CA05A5">
        <w:rPr>
          <w:b/>
        </w:rPr>
        <w:t xml:space="preserve">на закупку </w:t>
      </w:r>
      <w:r w:rsidR="005F1F42" w:rsidRPr="00CA05A5">
        <w:rPr>
          <w:b/>
          <w:sz w:val="30"/>
          <w:szCs w:val="30"/>
        </w:rPr>
        <w:t>ультразвуковых диагностических   аппаратов</w:t>
      </w:r>
      <w:r w:rsidR="00BB54A0">
        <w:rPr>
          <w:b/>
          <w:sz w:val="30"/>
          <w:szCs w:val="30"/>
        </w:rPr>
        <w:t xml:space="preserve"> </w:t>
      </w:r>
      <w:r w:rsidRPr="00CA05A5">
        <w:rPr>
          <w:b/>
        </w:rPr>
        <w:t>высокого и экспертного классов</w:t>
      </w:r>
      <w:r w:rsidR="00BB54A0">
        <w:rPr>
          <w:b/>
        </w:rPr>
        <w:t>.</w:t>
      </w:r>
    </w:p>
    <w:p w:rsidR="00BD6F74" w:rsidRDefault="00BD6F74" w:rsidP="00881A8F">
      <w:pPr>
        <w:ind w:right="-140"/>
        <w:jc w:val="center"/>
        <w:rPr>
          <w:b/>
        </w:rPr>
      </w:pPr>
    </w:p>
    <w:p w:rsidR="00856362" w:rsidRDefault="005F1F42" w:rsidP="00881A8F">
      <w:pPr>
        <w:ind w:right="-140"/>
        <w:jc w:val="both"/>
      </w:pPr>
      <w:r>
        <w:t xml:space="preserve">2.1. </w:t>
      </w:r>
      <w:r w:rsidRPr="009E3CA6">
        <w:rPr>
          <w:szCs w:val="28"/>
        </w:rPr>
        <w:t>Ультразвуковой диагностический аппарат</w:t>
      </w:r>
      <w:r w:rsidR="00856362" w:rsidRPr="009E3CA6">
        <w:rPr>
          <w:szCs w:val="28"/>
        </w:rPr>
        <w:t xml:space="preserve"> высокого</w:t>
      </w:r>
      <w:r w:rsidR="00856362">
        <w:t>/экспер</w:t>
      </w:r>
      <w:r>
        <w:t xml:space="preserve">тного класса для общих и </w:t>
      </w:r>
      <w:proofErr w:type="gramStart"/>
      <w:r>
        <w:t xml:space="preserve">специальных </w:t>
      </w:r>
      <w:r w:rsidR="00856362">
        <w:t xml:space="preserve"> исследований</w:t>
      </w:r>
      <w:proofErr w:type="gramEnd"/>
      <w:r w:rsidR="00BB54A0">
        <w:t>.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245"/>
        <w:gridCol w:w="2977"/>
        <w:gridCol w:w="425"/>
      </w:tblGrid>
      <w:tr w:rsidR="003C305D" w:rsidRPr="00DE50BC" w:rsidTr="00BF12F0">
        <w:trPr>
          <w:trHeight w:val="425"/>
        </w:trPr>
        <w:tc>
          <w:tcPr>
            <w:tcW w:w="851" w:type="dxa"/>
          </w:tcPr>
          <w:p w:rsidR="003C305D" w:rsidRPr="00DE50BC" w:rsidRDefault="00180A26" w:rsidP="00BF12F0">
            <w:pPr>
              <w:ind w:right="-140"/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3C305D" w:rsidRPr="00695A6A" w:rsidRDefault="003C305D" w:rsidP="001227F9">
            <w:pPr>
              <w:ind w:right="34"/>
            </w:pPr>
            <w:r w:rsidRPr="00F257D3">
              <w:t>Программа компрессионной</w:t>
            </w:r>
            <w:r w:rsidR="00CA05A5">
              <w:t xml:space="preserve"> </w:t>
            </w:r>
            <w:proofErr w:type="spellStart"/>
            <w:r>
              <w:t>соно</w:t>
            </w:r>
            <w:r w:rsidRPr="00F257D3">
              <w:t>эластографии</w:t>
            </w:r>
            <w:proofErr w:type="spellEnd"/>
            <w:r>
              <w:t>:</w:t>
            </w:r>
          </w:p>
        </w:tc>
        <w:tc>
          <w:tcPr>
            <w:tcW w:w="2977" w:type="dxa"/>
          </w:tcPr>
          <w:p w:rsidR="003C305D" w:rsidRDefault="008928E7" w:rsidP="00881A8F">
            <w:pPr>
              <w:ind w:right="-140"/>
              <w:jc w:val="center"/>
            </w:pPr>
            <w:r w:rsidRPr="00467888">
              <w:t>Н</w:t>
            </w:r>
            <w:r w:rsidR="003C305D" w:rsidRPr="00467888">
              <w:t>аличие</w:t>
            </w:r>
          </w:p>
        </w:tc>
        <w:tc>
          <w:tcPr>
            <w:tcW w:w="425" w:type="dxa"/>
          </w:tcPr>
          <w:p w:rsidR="003C305D" w:rsidRPr="00467888" w:rsidRDefault="00AA57B0" w:rsidP="008928E7">
            <w:pPr>
              <w:ind w:left="-108" w:right="-140"/>
              <w:jc w:val="center"/>
            </w:pPr>
            <w:r>
              <w:t>*</w:t>
            </w:r>
          </w:p>
        </w:tc>
      </w:tr>
      <w:tr w:rsidR="003C305D" w:rsidRPr="00DE50BC" w:rsidTr="00BF12F0">
        <w:tc>
          <w:tcPr>
            <w:tcW w:w="851" w:type="dxa"/>
          </w:tcPr>
          <w:p w:rsidR="003C305D" w:rsidRPr="00DE50BC" w:rsidRDefault="00180A26" w:rsidP="00BF12F0">
            <w:pPr>
              <w:ind w:right="-140"/>
              <w:jc w:val="center"/>
            </w:pPr>
            <w:r>
              <w:t>1</w:t>
            </w:r>
            <w:r w:rsidR="003C305D">
              <w:t>.1</w:t>
            </w:r>
          </w:p>
        </w:tc>
        <w:tc>
          <w:tcPr>
            <w:tcW w:w="5245" w:type="dxa"/>
          </w:tcPr>
          <w:p w:rsidR="003C305D" w:rsidRPr="00695A6A" w:rsidRDefault="003C305D" w:rsidP="001227F9">
            <w:pPr>
              <w:ind w:right="34"/>
            </w:pPr>
            <w:r>
              <w:t>- Поддержка на линейных и/или внутриполостных датчиках</w:t>
            </w:r>
            <w:r w:rsidR="00CA05A5">
              <w:t>,</w:t>
            </w:r>
            <w:r>
              <w:t xml:space="preserve"> по требованию заказчика</w:t>
            </w:r>
          </w:p>
        </w:tc>
        <w:tc>
          <w:tcPr>
            <w:tcW w:w="2977" w:type="dxa"/>
          </w:tcPr>
          <w:p w:rsidR="003C305D" w:rsidRDefault="008928E7" w:rsidP="00881A8F">
            <w:pPr>
              <w:ind w:right="-140"/>
              <w:jc w:val="center"/>
            </w:pPr>
            <w:r w:rsidRPr="00467888">
              <w:t>Н</w:t>
            </w:r>
            <w:r w:rsidR="003C305D" w:rsidRPr="00467888">
              <w:t>аличие</w:t>
            </w:r>
          </w:p>
        </w:tc>
        <w:tc>
          <w:tcPr>
            <w:tcW w:w="425" w:type="dxa"/>
          </w:tcPr>
          <w:p w:rsidR="003C305D" w:rsidRPr="00467888" w:rsidRDefault="003C305D" w:rsidP="00881A8F">
            <w:pPr>
              <w:ind w:right="-140"/>
              <w:jc w:val="center"/>
            </w:pPr>
          </w:p>
        </w:tc>
      </w:tr>
      <w:tr w:rsidR="003C305D" w:rsidRPr="00DE50BC" w:rsidTr="00BF12F0">
        <w:tc>
          <w:tcPr>
            <w:tcW w:w="851" w:type="dxa"/>
          </w:tcPr>
          <w:p w:rsidR="003C305D" w:rsidRPr="00DE50BC" w:rsidRDefault="00180A26" w:rsidP="00BF12F0">
            <w:pPr>
              <w:ind w:right="-140"/>
              <w:jc w:val="center"/>
            </w:pPr>
            <w:r>
              <w:t>1</w:t>
            </w:r>
            <w:r w:rsidR="003C305D">
              <w:t>.2</w:t>
            </w:r>
          </w:p>
        </w:tc>
        <w:tc>
          <w:tcPr>
            <w:tcW w:w="5245" w:type="dxa"/>
          </w:tcPr>
          <w:p w:rsidR="003C305D" w:rsidRDefault="003C305D" w:rsidP="001227F9">
            <w:pPr>
              <w:ind w:right="34"/>
              <w:rPr>
                <w:b/>
              </w:rPr>
            </w:pPr>
            <w:r w:rsidRPr="00CD7D27">
              <w:t>- Количественный анализ соотношени</w:t>
            </w:r>
            <w:r>
              <w:t>я жесткости/эластичности тканей нескольких участков</w:t>
            </w:r>
          </w:p>
        </w:tc>
        <w:tc>
          <w:tcPr>
            <w:tcW w:w="2977" w:type="dxa"/>
          </w:tcPr>
          <w:p w:rsidR="003C305D" w:rsidRDefault="008928E7" w:rsidP="00881A8F">
            <w:pPr>
              <w:ind w:right="-140"/>
              <w:jc w:val="center"/>
            </w:pPr>
            <w:r w:rsidRPr="00467888">
              <w:t>Н</w:t>
            </w:r>
            <w:r w:rsidR="003C305D" w:rsidRPr="00467888">
              <w:t>аличие</w:t>
            </w:r>
          </w:p>
        </w:tc>
        <w:tc>
          <w:tcPr>
            <w:tcW w:w="425" w:type="dxa"/>
          </w:tcPr>
          <w:p w:rsidR="003C305D" w:rsidRPr="00467888" w:rsidRDefault="00505AB8" w:rsidP="00881A8F">
            <w:pPr>
              <w:ind w:right="-140"/>
              <w:jc w:val="center"/>
            </w:pPr>
            <w:r>
              <w:t>*</w:t>
            </w:r>
          </w:p>
        </w:tc>
      </w:tr>
      <w:tr w:rsidR="003C305D" w:rsidRPr="00DE50BC" w:rsidTr="00BF12F0">
        <w:tc>
          <w:tcPr>
            <w:tcW w:w="851" w:type="dxa"/>
          </w:tcPr>
          <w:p w:rsidR="003C305D" w:rsidRPr="00DE50BC" w:rsidRDefault="00180A26" w:rsidP="00BF12F0">
            <w:pPr>
              <w:ind w:right="-140"/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3C305D" w:rsidRPr="00695A6A" w:rsidRDefault="003C305D" w:rsidP="00C06C64">
            <w:pPr>
              <w:spacing w:after="0"/>
              <w:ind w:right="34"/>
            </w:pPr>
            <w:r>
              <w:t xml:space="preserve">Программа </w:t>
            </w:r>
            <w:proofErr w:type="spellStart"/>
            <w:r>
              <w:t>соно</w:t>
            </w:r>
            <w:r w:rsidRPr="00F257D3">
              <w:t>эластографии</w:t>
            </w:r>
            <w:proofErr w:type="spellEnd"/>
            <w:r w:rsidRPr="00F257D3">
              <w:t xml:space="preserve"> сдвиговой волны</w:t>
            </w:r>
            <w:r>
              <w:t>:</w:t>
            </w:r>
          </w:p>
        </w:tc>
        <w:tc>
          <w:tcPr>
            <w:tcW w:w="2977" w:type="dxa"/>
          </w:tcPr>
          <w:p w:rsidR="008B5C59" w:rsidRDefault="008B5C59" w:rsidP="00CA05A5">
            <w:pPr>
              <w:ind w:right="-140"/>
              <w:jc w:val="center"/>
            </w:pPr>
            <w:r w:rsidRPr="00A36DD1">
              <w:t>Н</w:t>
            </w:r>
            <w:r w:rsidR="003C305D" w:rsidRPr="00A36DD1">
              <w:t>аличие</w:t>
            </w:r>
          </w:p>
        </w:tc>
        <w:tc>
          <w:tcPr>
            <w:tcW w:w="425" w:type="dxa"/>
          </w:tcPr>
          <w:p w:rsidR="003C305D" w:rsidRPr="00467888" w:rsidRDefault="003C305D" w:rsidP="008928E7">
            <w:pPr>
              <w:ind w:left="-108" w:right="-140"/>
              <w:jc w:val="center"/>
            </w:pPr>
            <w:r>
              <w:t>*</w:t>
            </w:r>
          </w:p>
        </w:tc>
      </w:tr>
      <w:tr w:rsidR="003C305D" w:rsidRPr="00DE50BC" w:rsidTr="00BF12F0">
        <w:tc>
          <w:tcPr>
            <w:tcW w:w="851" w:type="dxa"/>
          </w:tcPr>
          <w:p w:rsidR="003C305D" w:rsidRPr="00DE50BC" w:rsidRDefault="00180A26" w:rsidP="00BF12F0">
            <w:pPr>
              <w:ind w:right="-140"/>
              <w:jc w:val="center"/>
            </w:pPr>
            <w:r>
              <w:t>2</w:t>
            </w:r>
            <w:r w:rsidR="003C305D">
              <w:t>.1</w:t>
            </w:r>
          </w:p>
        </w:tc>
        <w:tc>
          <w:tcPr>
            <w:tcW w:w="5245" w:type="dxa"/>
          </w:tcPr>
          <w:p w:rsidR="003C305D" w:rsidRPr="00695A6A" w:rsidRDefault="003C305D" w:rsidP="001227F9">
            <w:pPr>
              <w:ind w:right="34"/>
            </w:pPr>
            <w:r>
              <w:t xml:space="preserve">- Поддержка на  </w:t>
            </w:r>
            <w:proofErr w:type="spellStart"/>
            <w:r>
              <w:t>конвексных</w:t>
            </w:r>
            <w:proofErr w:type="spellEnd"/>
            <w:r>
              <w:t xml:space="preserve">  датчиках</w:t>
            </w:r>
          </w:p>
        </w:tc>
        <w:tc>
          <w:tcPr>
            <w:tcW w:w="2977" w:type="dxa"/>
          </w:tcPr>
          <w:p w:rsidR="003C305D" w:rsidRDefault="008928E7" w:rsidP="00881A8F">
            <w:pPr>
              <w:ind w:right="-140"/>
              <w:jc w:val="center"/>
            </w:pPr>
            <w:r w:rsidRPr="00467888">
              <w:t>Н</w:t>
            </w:r>
            <w:r w:rsidR="003C305D" w:rsidRPr="00467888">
              <w:t>аличие</w:t>
            </w:r>
          </w:p>
        </w:tc>
        <w:tc>
          <w:tcPr>
            <w:tcW w:w="425" w:type="dxa"/>
          </w:tcPr>
          <w:p w:rsidR="003C305D" w:rsidRPr="00467888" w:rsidRDefault="003C305D" w:rsidP="00881A8F">
            <w:pPr>
              <w:ind w:right="-140"/>
              <w:jc w:val="center"/>
            </w:pPr>
          </w:p>
        </w:tc>
      </w:tr>
      <w:tr w:rsidR="003C305D" w:rsidRPr="00DE50BC" w:rsidTr="00BF12F0">
        <w:tc>
          <w:tcPr>
            <w:tcW w:w="851" w:type="dxa"/>
          </w:tcPr>
          <w:p w:rsidR="003C305D" w:rsidRDefault="00180A26" w:rsidP="00BF12F0">
            <w:pPr>
              <w:ind w:right="-140"/>
              <w:jc w:val="center"/>
            </w:pPr>
            <w:r>
              <w:t>2</w:t>
            </w:r>
            <w:r w:rsidR="003C305D">
              <w:t>.2</w:t>
            </w:r>
          </w:p>
        </w:tc>
        <w:tc>
          <w:tcPr>
            <w:tcW w:w="5245" w:type="dxa"/>
          </w:tcPr>
          <w:p w:rsidR="003C305D" w:rsidRDefault="003C305D" w:rsidP="001227F9">
            <w:pPr>
              <w:ind w:right="34"/>
            </w:pPr>
            <w:r w:rsidRPr="005F1F42">
              <w:t>- Поддержка на  линейных  датчиках</w:t>
            </w:r>
          </w:p>
        </w:tc>
        <w:tc>
          <w:tcPr>
            <w:tcW w:w="2977" w:type="dxa"/>
          </w:tcPr>
          <w:p w:rsidR="003C305D" w:rsidRPr="00467888" w:rsidRDefault="008928E7" w:rsidP="00881A8F">
            <w:pPr>
              <w:ind w:right="-140"/>
              <w:jc w:val="center"/>
            </w:pPr>
            <w:r>
              <w:t>Н</w:t>
            </w:r>
            <w:r w:rsidR="003C305D">
              <w:t>аличие</w:t>
            </w:r>
          </w:p>
        </w:tc>
        <w:tc>
          <w:tcPr>
            <w:tcW w:w="425" w:type="dxa"/>
          </w:tcPr>
          <w:p w:rsidR="003C305D" w:rsidRPr="00467888" w:rsidRDefault="003C305D" w:rsidP="00881A8F">
            <w:pPr>
              <w:ind w:right="-140"/>
              <w:jc w:val="center"/>
            </w:pPr>
          </w:p>
        </w:tc>
      </w:tr>
      <w:tr w:rsidR="003C305D" w:rsidRPr="00DE50BC" w:rsidTr="00BF12F0">
        <w:tc>
          <w:tcPr>
            <w:tcW w:w="851" w:type="dxa"/>
          </w:tcPr>
          <w:p w:rsidR="003C305D" w:rsidRPr="00DE50BC" w:rsidRDefault="00180A26" w:rsidP="00BF12F0">
            <w:pPr>
              <w:ind w:right="-140"/>
              <w:jc w:val="center"/>
            </w:pPr>
            <w:r>
              <w:t>2</w:t>
            </w:r>
            <w:r w:rsidR="003C305D">
              <w:t>.3</w:t>
            </w:r>
          </w:p>
        </w:tc>
        <w:tc>
          <w:tcPr>
            <w:tcW w:w="5245" w:type="dxa"/>
          </w:tcPr>
          <w:p w:rsidR="003C305D" w:rsidRPr="00DE50BC" w:rsidRDefault="003C305D" w:rsidP="001227F9">
            <w:pPr>
              <w:ind w:right="34"/>
            </w:pPr>
            <w:r>
              <w:t>-</w:t>
            </w:r>
            <w:r w:rsidR="00CA05A5">
              <w:t xml:space="preserve"> </w:t>
            </w:r>
            <w:r>
              <w:t xml:space="preserve">Одновременный вывод на экран </w:t>
            </w:r>
            <w:proofErr w:type="spellStart"/>
            <w:r>
              <w:t>эластограммы</w:t>
            </w:r>
            <w:proofErr w:type="spellEnd"/>
            <w:r>
              <w:t xml:space="preserve"> и  изображения в В-режиме</w:t>
            </w:r>
          </w:p>
        </w:tc>
        <w:tc>
          <w:tcPr>
            <w:tcW w:w="2977" w:type="dxa"/>
          </w:tcPr>
          <w:p w:rsidR="003C305D" w:rsidRDefault="008928E7" w:rsidP="00881A8F">
            <w:pPr>
              <w:ind w:right="-140"/>
              <w:jc w:val="center"/>
            </w:pPr>
            <w:r w:rsidRPr="00467888">
              <w:t>Н</w:t>
            </w:r>
            <w:r w:rsidR="003C305D" w:rsidRPr="00467888">
              <w:t>аличие</w:t>
            </w:r>
          </w:p>
        </w:tc>
        <w:tc>
          <w:tcPr>
            <w:tcW w:w="425" w:type="dxa"/>
          </w:tcPr>
          <w:p w:rsidR="003C305D" w:rsidRPr="00467888" w:rsidRDefault="003C305D" w:rsidP="00881A8F">
            <w:pPr>
              <w:ind w:right="-140"/>
              <w:jc w:val="center"/>
            </w:pPr>
          </w:p>
        </w:tc>
      </w:tr>
      <w:tr w:rsidR="003C305D" w:rsidRPr="00DE50BC" w:rsidTr="00BF12F0">
        <w:tc>
          <w:tcPr>
            <w:tcW w:w="851" w:type="dxa"/>
          </w:tcPr>
          <w:p w:rsidR="003C305D" w:rsidRPr="00DE50BC" w:rsidRDefault="00180A26" w:rsidP="00BF12F0">
            <w:pPr>
              <w:ind w:right="-140"/>
              <w:jc w:val="center"/>
            </w:pPr>
            <w:r>
              <w:t>2</w:t>
            </w:r>
            <w:r w:rsidR="003C305D">
              <w:t>.4</w:t>
            </w:r>
          </w:p>
        </w:tc>
        <w:tc>
          <w:tcPr>
            <w:tcW w:w="5245" w:type="dxa"/>
          </w:tcPr>
          <w:p w:rsidR="003C305D" w:rsidRPr="00DE50BC" w:rsidRDefault="003C305D" w:rsidP="001227F9">
            <w:pPr>
              <w:ind w:right="34"/>
            </w:pPr>
            <w:r>
              <w:t>-</w:t>
            </w:r>
            <w:r w:rsidR="00CA05A5">
              <w:t xml:space="preserve"> </w:t>
            </w:r>
            <w:r>
              <w:t>Количественный анализ жесткости/эластичности тканей в различных областях интереса, анализ отношения жесткостей</w:t>
            </w:r>
          </w:p>
        </w:tc>
        <w:tc>
          <w:tcPr>
            <w:tcW w:w="2977" w:type="dxa"/>
          </w:tcPr>
          <w:p w:rsidR="003C305D" w:rsidRDefault="008928E7" w:rsidP="00881A8F">
            <w:pPr>
              <w:ind w:right="-140"/>
              <w:jc w:val="center"/>
            </w:pPr>
            <w:r w:rsidRPr="00467888">
              <w:t>Н</w:t>
            </w:r>
            <w:r w:rsidR="003C305D" w:rsidRPr="00467888">
              <w:t>аличие</w:t>
            </w:r>
          </w:p>
        </w:tc>
        <w:tc>
          <w:tcPr>
            <w:tcW w:w="425" w:type="dxa"/>
          </w:tcPr>
          <w:p w:rsidR="003C305D" w:rsidRPr="00467888" w:rsidRDefault="003C305D" w:rsidP="00881A8F">
            <w:pPr>
              <w:ind w:right="-140"/>
              <w:jc w:val="center"/>
            </w:pPr>
          </w:p>
        </w:tc>
      </w:tr>
      <w:tr w:rsidR="003C305D" w:rsidRPr="00DE50BC" w:rsidTr="00BF12F0">
        <w:tc>
          <w:tcPr>
            <w:tcW w:w="851" w:type="dxa"/>
          </w:tcPr>
          <w:p w:rsidR="003C305D" w:rsidRPr="00DE50BC" w:rsidRDefault="00180A26" w:rsidP="00BF12F0">
            <w:pPr>
              <w:ind w:right="-140"/>
              <w:jc w:val="center"/>
            </w:pPr>
            <w:r>
              <w:lastRenderedPageBreak/>
              <w:t>2</w:t>
            </w:r>
            <w:r w:rsidR="003C305D">
              <w:t>.5</w:t>
            </w:r>
          </w:p>
        </w:tc>
        <w:tc>
          <w:tcPr>
            <w:tcW w:w="5245" w:type="dxa"/>
          </w:tcPr>
          <w:p w:rsidR="003C305D" w:rsidRDefault="003C305D" w:rsidP="001227F9">
            <w:pPr>
              <w:ind w:right="34"/>
            </w:pPr>
            <w:r>
              <w:t xml:space="preserve">- Цветное картирование в режиме </w:t>
            </w:r>
            <w:proofErr w:type="spellStart"/>
            <w:r>
              <w:t>соноэластографии</w:t>
            </w:r>
            <w:proofErr w:type="spellEnd"/>
            <w:r>
              <w:t xml:space="preserve"> сдвиговой волны</w:t>
            </w:r>
          </w:p>
        </w:tc>
        <w:tc>
          <w:tcPr>
            <w:tcW w:w="2977" w:type="dxa"/>
          </w:tcPr>
          <w:p w:rsidR="008B5C59" w:rsidRPr="00467888" w:rsidRDefault="008B5C59" w:rsidP="00C06C64">
            <w:pPr>
              <w:ind w:right="-140"/>
              <w:jc w:val="center"/>
            </w:pPr>
            <w:r>
              <w:t>Н</w:t>
            </w:r>
            <w:r w:rsidR="003C305D">
              <w:t>аличие</w:t>
            </w:r>
          </w:p>
        </w:tc>
        <w:tc>
          <w:tcPr>
            <w:tcW w:w="425" w:type="dxa"/>
          </w:tcPr>
          <w:p w:rsidR="003C305D" w:rsidRPr="00467888" w:rsidRDefault="003C305D" w:rsidP="00881A8F">
            <w:pPr>
              <w:ind w:right="-140"/>
              <w:jc w:val="center"/>
            </w:pPr>
          </w:p>
        </w:tc>
      </w:tr>
      <w:tr w:rsidR="003C305D" w:rsidRPr="00DE50BC" w:rsidTr="00BF12F0">
        <w:tc>
          <w:tcPr>
            <w:tcW w:w="851" w:type="dxa"/>
          </w:tcPr>
          <w:p w:rsidR="003C305D" w:rsidRDefault="00180A26" w:rsidP="00BF12F0">
            <w:pPr>
              <w:ind w:right="-140"/>
              <w:jc w:val="center"/>
            </w:pPr>
            <w:r>
              <w:t>2</w:t>
            </w:r>
            <w:r w:rsidR="003C305D">
              <w:t>.6</w:t>
            </w:r>
          </w:p>
        </w:tc>
        <w:tc>
          <w:tcPr>
            <w:tcW w:w="5245" w:type="dxa"/>
          </w:tcPr>
          <w:p w:rsidR="003C305D" w:rsidRDefault="003C305D" w:rsidP="001227F9">
            <w:pPr>
              <w:ind w:right="34"/>
            </w:pPr>
            <w:r>
              <w:t>-</w:t>
            </w:r>
            <w:r w:rsidR="00CA05A5">
              <w:t xml:space="preserve"> </w:t>
            </w:r>
            <w:proofErr w:type="spellStart"/>
            <w:r w:rsidRPr="00913442">
              <w:t>Эластометрия</w:t>
            </w:r>
            <w:proofErr w:type="spellEnd"/>
            <w:r w:rsidRPr="00913442">
              <w:t xml:space="preserve"> сдвиговой волны</w:t>
            </w:r>
            <w:r w:rsidR="00CA05A5">
              <w:t xml:space="preserve"> </w:t>
            </w:r>
            <w:r w:rsidRPr="00913442">
              <w:t>-п</w:t>
            </w:r>
            <w:r>
              <w:t>редставление количественного результата в виде скорости (м/с) или давления (кПа)</w:t>
            </w:r>
          </w:p>
        </w:tc>
        <w:tc>
          <w:tcPr>
            <w:tcW w:w="2977" w:type="dxa"/>
          </w:tcPr>
          <w:p w:rsidR="003C305D" w:rsidRDefault="008B5C59" w:rsidP="00881A8F">
            <w:pPr>
              <w:ind w:right="-140"/>
              <w:jc w:val="center"/>
            </w:pPr>
            <w:r w:rsidRPr="00467888">
              <w:t>Н</w:t>
            </w:r>
            <w:r w:rsidR="003C305D" w:rsidRPr="00467888">
              <w:t>аличие</w:t>
            </w:r>
          </w:p>
          <w:p w:rsidR="008B5C59" w:rsidRDefault="008B5C59" w:rsidP="00881A8F">
            <w:pPr>
              <w:ind w:right="-140"/>
              <w:jc w:val="center"/>
            </w:pPr>
          </w:p>
        </w:tc>
        <w:tc>
          <w:tcPr>
            <w:tcW w:w="425" w:type="dxa"/>
          </w:tcPr>
          <w:p w:rsidR="003C305D" w:rsidRPr="00467888" w:rsidRDefault="003C305D" w:rsidP="008928E7">
            <w:pPr>
              <w:ind w:left="-108" w:right="-140"/>
              <w:jc w:val="center"/>
            </w:pPr>
            <w:r>
              <w:t>*</w:t>
            </w:r>
          </w:p>
        </w:tc>
      </w:tr>
      <w:tr w:rsidR="003C305D" w:rsidRPr="00DE50BC" w:rsidTr="00BF12F0">
        <w:tc>
          <w:tcPr>
            <w:tcW w:w="851" w:type="dxa"/>
          </w:tcPr>
          <w:p w:rsidR="003C305D" w:rsidRDefault="00180A26" w:rsidP="00BF12F0">
            <w:pPr>
              <w:ind w:right="-140"/>
              <w:jc w:val="center"/>
            </w:pPr>
            <w:r>
              <w:t>2</w:t>
            </w:r>
            <w:r w:rsidR="003C305D">
              <w:t>.7</w:t>
            </w:r>
          </w:p>
        </w:tc>
        <w:tc>
          <w:tcPr>
            <w:tcW w:w="5245" w:type="dxa"/>
          </w:tcPr>
          <w:p w:rsidR="003C305D" w:rsidRDefault="003C305D" w:rsidP="00AF3154">
            <w:pPr>
              <w:ind w:right="34"/>
            </w:pPr>
            <w:r>
              <w:t xml:space="preserve">- Статистическая обработка измерений в режиме </w:t>
            </w:r>
            <w:proofErr w:type="spellStart"/>
            <w:r w:rsidRPr="00F257D3">
              <w:t>эласто</w:t>
            </w:r>
            <w:r>
              <w:t>метрии</w:t>
            </w:r>
            <w:proofErr w:type="spellEnd"/>
            <w:r w:rsidRPr="00F257D3">
              <w:t xml:space="preserve"> сдвиговой волны</w:t>
            </w:r>
            <w:r w:rsidR="00AF3154">
              <w:t xml:space="preserve"> с выведением среднего показателя и коэффициента погрешности </w:t>
            </w:r>
          </w:p>
        </w:tc>
        <w:tc>
          <w:tcPr>
            <w:tcW w:w="2977" w:type="dxa"/>
          </w:tcPr>
          <w:p w:rsidR="00932047" w:rsidRPr="00467888" w:rsidRDefault="00932047" w:rsidP="00CA05A5">
            <w:pPr>
              <w:ind w:right="-140"/>
              <w:jc w:val="center"/>
            </w:pPr>
            <w:r>
              <w:t>Н</w:t>
            </w:r>
            <w:r w:rsidR="003C305D">
              <w:t>аличие</w:t>
            </w:r>
          </w:p>
        </w:tc>
        <w:tc>
          <w:tcPr>
            <w:tcW w:w="425" w:type="dxa"/>
          </w:tcPr>
          <w:p w:rsidR="003C305D" w:rsidRPr="00467888" w:rsidRDefault="003C305D" w:rsidP="00881A8F">
            <w:pPr>
              <w:ind w:right="-140"/>
              <w:jc w:val="center"/>
            </w:pPr>
          </w:p>
        </w:tc>
      </w:tr>
      <w:tr w:rsidR="003C305D" w:rsidRPr="00DE50BC" w:rsidTr="00BF12F0">
        <w:tc>
          <w:tcPr>
            <w:tcW w:w="851" w:type="dxa"/>
          </w:tcPr>
          <w:p w:rsidR="003C305D" w:rsidRPr="00DE50BC" w:rsidRDefault="00180A26" w:rsidP="00BF12F0">
            <w:pPr>
              <w:ind w:right="-140"/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3C305D" w:rsidRPr="002C31D9" w:rsidRDefault="003C305D" w:rsidP="001227F9">
            <w:pPr>
              <w:ind w:right="34"/>
              <w:rPr>
                <w:highlight w:val="yellow"/>
              </w:rPr>
            </w:pPr>
            <w:r w:rsidRPr="00284D22">
              <w:t>Программа автоматической навигации путём совмещения изображений, полученных различными методами лучевой диагностики</w:t>
            </w:r>
          </w:p>
        </w:tc>
        <w:tc>
          <w:tcPr>
            <w:tcW w:w="2977" w:type="dxa"/>
          </w:tcPr>
          <w:p w:rsidR="003C305D" w:rsidRDefault="00932047" w:rsidP="00881A8F">
            <w:pPr>
              <w:ind w:right="-140"/>
              <w:jc w:val="center"/>
            </w:pPr>
            <w:r w:rsidRPr="00467888">
              <w:t>Н</w:t>
            </w:r>
            <w:r w:rsidR="003C305D" w:rsidRPr="00467888">
              <w:t>аличие</w:t>
            </w:r>
          </w:p>
          <w:p w:rsidR="00932047" w:rsidRDefault="00932047" w:rsidP="0049272C">
            <w:pPr>
              <w:spacing w:after="0" w:line="240" w:lineRule="auto"/>
              <w:ind w:right="-140"/>
              <w:jc w:val="center"/>
            </w:pPr>
            <w:r>
              <w:t>только для эксп</w:t>
            </w:r>
            <w:r w:rsidR="002C31D9">
              <w:t>ертного класса</w:t>
            </w:r>
          </w:p>
        </w:tc>
        <w:tc>
          <w:tcPr>
            <w:tcW w:w="425" w:type="dxa"/>
          </w:tcPr>
          <w:p w:rsidR="003C305D" w:rsidRPr="00467888" w:rsidRDefault="003C305D" w:rsidP="008928E7">
            <w:pPr>
              <w:ind w:left="-108" w:right="-140"/>
              <w:jc w:val="center"/>
            </w:pPr>
            <w:r>
              <w:t>*</w:t>
            </w:r>
          </w:p>
        </w:tc>
      </w:tr>
      <w:tr w:rsidR="003C305D" w:rsidRPr="00DE50BC" w:rsidTr="00BF12F0">
        <w:tc>
          <w:tcPr>
            <w:tcW w:w="851" w:type="dxa"/>
          </w:tcPr>
          <w:p w:rsidR="003C305D" w:rsidRPr="00DE50BC" w:rsidRDefault="00180A26" w:rsidP="00BF12F0">
            <w:pPr>
              <w:ind w:right="-140"/>
              <w:jc w:val="center"/>
            </w:pPr>
            <w:r>
              <w:t>3</w:t>
            </w:r>
            <w:r w:rsidR="003C305D">
              <w:t>.1</w:t>
            </w:r>
          </w:p>
        </w:tc>
        <w:tc>
          <w:tcPr>
            <w:tcW w:w="5245" w:type="dxa"/>
          </w:tcPr>
          <w:p w:rsidR="00C168FF" w:rsidRPr="00DE50BC" w:rsidRDefault="003C305D" w:rsidP="001227F9">
            <w:pPr>
              <w:ind w:right="34"/>
            </w:pPr>
            <w:r w:rsidRPr="00F257D3">
              <w:t>Программа объе</w:t>
            </w:r>
            <w:r>
              <w:t>динения объёмных данных КТ, МРТ</w:t>
            </w:r>
            <w:r w:rsidRPr="00F257D3">
              <w:t xml:space="preserve"> с УЗ-изображением в реальном времени</w:t>
            </w:r>
          </w:p>
        </w:tc>
        <w:tc>
          <w:tcPr>
            <w:tcW w:w="2977" w:type="dxa"/>
          </w:tcPr>
          <w:p w:rsidR="003C305D" w:rsidRDefault="001227F9" w:rsidP="00881A8F">
            <w:pPr>
              <w:ind w:right="-140"/>
              <w:jc w:val="center"/>
            </w:pPr>
            <w:r w:rsidRPr="00467888">
              <w:t>Н</w:t>
            </w:r>
            <w:r w:rsidR="003C305D" w:rsidRPr="00467888">
              <w:t>аличие</w:t>
            </w:r>
          </w:p>
          <w:p w:rsidR="00C168FF" w:rsidRPr="001227F9" w:rsidRDefault="002C31D9" w:rsidP="0049272C">
            <w:pPr>
              <w:spacing w:after="0" w:line="240" w:lineRule="auto"/>
              <w:ind w:right="-140"/>
              <w:jc w:val="center"/>
            </w:pPr>
            <w:r>
              <w:t>только для экспертного класса</w:t>
            </w:r>
          </w:p>
        </w:tc>
        <w:tc>
          <w:tcPr>
            <w:tcW w:w="425" w:type="dxa"/>
          </w:tcPr>
          <w:p w:rsidR="003C305D" w:rsidRPr="00467888" w:rsidRDefault="003C305D" w:rsidP="00881A8F">
            <w:pPr>
              <w:ind w:right="-140"/>
              <w:jc w:val="center"/>
            </w:pPr>
          </w:p>
        </w:tc>
      </w:tr>
      <w:tr w:rsidR="003C305D" w:rsidRPr="00DE50BC" w:rsidTr="00BF12F0">
        <w:tc>
          <w:tcPr>
            <w:tcW w:w="851" w:type="dxa"/>
          </w:tcPr>
          <w:p w:rsidR="003C305D" w:rsidRPr="00DE50BC" w:rsidRDefault="00180A26" w:rsidP="00BF12F0">
            <w:pPr>
              <w:ind w:right="-140"/>
              <w:jc w:val="center"/>
            </w:pPr>
            <w:r>
              <w:t>3</w:t>
            </w:r>
            <w:r w:rsidR="003C305D">
              <w:t>.2</w:t>
            </w:r>
          </w:p>
        </w:tc>
        <w:tc>
          <w:tcPr>
            <w:tcW w:w="5245" w:type="dxa"/>
          </w:tcPr>
          <w:p w:rsidR="003C305D" w:rsidRPr="00AA57B0" w:rsidRDefault="002C31D9" w:rsidP="001227F9">
            <w:pPr>
              <w:ind w:right="34"/>
            </w:pPr>
            <w:r w:rsidRPr="00AA57B0">
              <w:t>Программа маркировки цели для биопсии</w:t>
            </w:r>
          </w:p>
        </w:tc>
        <w:tc>
          <w:tcPr>
            <w:tcW w:w="2977" w:type="dxa"/>
          </w:tcPr>
          <w:p w:rsidR="003C305D" w:rsidRDefault="002C31D9" w:rsidP="00881A8F">
            <w:pPr>
              <w:ind w:right="-140"/>
              <w:jc w:val="center"/>
            </w:pPr>
            <w:r w:rsidRPr="00AA57B0">
              <w:t>Н</w:t>
            </w:r>
            <w:r w:rsidR="003C305D" w:rsidRPr="00AA57B0">
              <w:t>аличие</w:t>
            </w:r>
          </w:p>
          <w:p w:rsidR="002C31D9" w:rsidRPr="00AA57B0" w:rsidRDefault="002C31D9" w:rsidP="00881A8F">
            <w:pPr>
              <w:ind w:right="-140"/>
              <w:jc w:val="center"/>
            </w:pPr>
            <w:r>
              <w:t>только для экспертного класса</w:t>
            </w:r>
          </w:p>
        </w:tc>
        <w:tc>
          <w:tcPr>
            <w:tcW w:w="425" w:type="dxa"/>
          </w:tcPr>
          <w:p w:rsidR="003C305D" w:rsidRPr="00467888" w:rsidRDefault="003C305D" w:rsidP="00881A8F">
            <w:pPr>
              <w:ind w:right="-140"/>
              <w:jc w:val="center"/>
            </w:pPr>
          </w:p>
        </w:tc>
      </w:tr>
      <w:tr w:rsidR="000F5869" w:rsidRPr="00DE50BC" w:rsidTr="00BF12F0">
        <w:tc>
          <w:tcPr>
            <w:tcW w:w="851" w:type="dxa"/>
          </w:tcPr>
          <w:p w:rsidR="000F5869" w:rsidRDefault="00180A26" w:rsidP="00BF12F0">
            <w:pPr>
              <w:ind w:right="-140"/>
              <w:jc w:val="center"/>
            </w:pPr>
            <w:r>
              <w:t>3</w:t>
            </w:r>
            <w:r w:rsidR="002C31D9">
              <w:t>.3</w:t>
            </w:r>
          </w:p>
        </w:tc>
        <w:tc>
          <w:tcPr>
            <w:tcW w:w="5245" w:type="dxa"/>
          </w:tcPr>
          <w:p w:rsidR="000F5869" w:rsidRPr="00AA57B0" w:rsidRDefault="000F5869" w:rsidP="001227F9">
            <w:pPr>
              <w:ind w:right="34"/>
            </w:pPr>
            <w:r w:rsidRPr="00AA57B0">
              <w:t>Программа автоматического пространственного совмещения анатомических ориентиров</w:t>
            </w:r>
          </w:p>
        </w:tc>
        <w:tc>
          <w:tcPr>
            <w:tcW w:w="2977" w:type="dxa"/>
          </w:tcPr>
          <w:p w:rsidR="000F5869" w:rsidRDefault="001227F9" w:rsidP="00881A8F">
            <w:pPr>
              <w:ind w:right="-140"/>
              <w:jc w:val="center"/>
            </w:pPr>
            <w:r w:rsidRPr="00AA57B0">
              <w:t>Н</w:t>
            </w:r>
            <w:r w:rsidR="000F5869" w:rsidRPr="00AA57B0">
              <w:t>аличие</w:t>
            </w:r>
          </w:p>
          <w:p w:rsidR="001227F9" w:rsidRPr="00AA57B0" w:rsidRDefault="002C31D9" w:rsidP="00881A8F">
            <w:pPr>
              <w:ind w:right="-140"/>
              <w:jc w:val="center"/>
            </w:pPr>
            <w:r>
              <w:t>только для экспертного класса</w:t>
            </w:r>
          </w:p>
        </w:tc>
        <w:tc>
          <w:tcPr>
            <w:tcW w:w="425" w:type="dxa"/>
          </w:tcPr>
          <w:p w:rsidR="000F5869" w:rsidRPr="00467888" w:rsidRDefault="000F5869" w:rsidP="00881A8F">
            <w:pPr>
              <w:ind w:right="-140"/>
              <w:jc w:val="center"/>
            </w:pPr>
          </w:p>
        </w:tc>
      </w:tr>
      <w:tr w:rsidR="000F5869" w:rsidRPr="00DE50BC" w:rsidTr="00CF5202">
        <w:tc>
          <w:tcPr>
            <w:tcW w:w="851" w:type="dxa"/>
          </w:tcPr>
          <w:p w:rsidR="000F5869" w:rsidRDefault="00180A26" w:rsidP="00BF12F0">
            <w:pPr>
              <w:ind w:right="-140"/>
              <w:jc w:val="center"/>
            </w:pPr>
            <w:r>
              <w:t>3</w:t>
            </w:r>
            <w:r w:rsidR="002C31D9">
              <w:t>.4</w:t>
            </w:r>
          </w:p>
        </w:tc>
        <w:tc>
          <w:tcPr>
            <w:tcW w:w="5245" w:type="dxa"/>
          </w:tcPr>
          <w:p w:rsidR="000F5869" w:rsidRPr="00AA57B0" w:rsidRDefault="000F5869" w:rsidP="001227F9">
            <w:pPr>
              <w:ind w:right="34"/>
            </w:pPr>
            <w:r w:rsidRPr="00284D22">
              <w:t>Программа автоматической компенсации дыхания и движения пациента, отслеживание анатомической области пациента</w:t>
            </w:r>
          </w:p>
        </w:tc>
        <w:tc>
          <w:tcPr>
            <w:tcW w:w="2977" w:type="dxa"/>
          </w:tcPr>
          <w:p w:rsidR="000F5869" w:rsidRPr="00BB54A0" w:rsidRDefault="002C31D9" w:rsidP="00881A8F">
            <w:pPr>
              <w:ind w:right="-140"/>
              <w:jc w:val="center"/>
            </w:pPr>
            <w:r w:rsidRPr="00BB54A0">
              <w:t>Н</w:t>
            </w:r>
            <w:r w:rsidR="000F5869" w:rsidRPr="00BB54A0">
              <w:t>аличие</w:t>
            </w:r>
          </w:p>
          <w:p w:rsidR="002C31D9" w:rsidRPr="00AA57B0" w:rsidRDefault="002C31D9" w:rsidP="00881A8F">
            <w:pPr>
              <w:ind w:right="-140"/>
              <w:jc w:val="center"/>
            </w:pPr>
            <w:r w:rsidRPr="00BB54A0">
              <w:t>только для экспертного класса</w:t>
            </w:r>
          </w:p>
        </w:tc>
        <w:tc>
          <w:tcPr>
            <w:tcW w:w="425" w:type="dxa"/>
            <w:vAlign w:val="center"/>
          </w:tcPr>
          <w:p w:rsidR="000F5869" w:rsidRPr="00467888" w:rsidRDefault="00505AB8" w:rsidP="00CF5202">
            <w:pPr>
              <w:ind w:left="-108" w:right="-140"/>
              <w:jc w:val="center"/>
            </w:pPr>
            <w:r>
              <w:t>*</w:t>
            </w:r>
          </w:p>
        </w:tc>
      </w:tr>
      <w:tr w:rsidR="00CF5202" w:rsidRPr="00DE50BC" w:rsidTr="00CF5202">
        <w:tc>
          <w:tcPr>
            <w:tcW w:w="851" w:type="dxa"/>
          </w:tcPr>
          <w:p w:rsidR="00CF5202" w:rsidRDefault="00CF5202" w:rsidP="00BF12F0">
            <w:pPr>
              <w:ind w:right="-140"/>
              <w:jc w:val="center"/>
            </w:pPr>
            <w:r>
              <w:t>3.5</w:t>
            </w:r>
          </w:p>
        </w:tc>
        <w:tc>
          <w:tcPr>
            <w:tcW w:w="5245" w:type="dxa"/>
          </w:tcPr>
          <w:p w:rsidR="00CF5202" w:rsidRPr="00284D22" w:rsidRDefault="00CF5202" w:rsidP="001227F9">
            <w:pPr>
              <w:ind w:right="34"/>
            </w:pPr>
            <w:r>
              <w:t>Поддержка цветного допплеровского картирования в режиме объемной навигации</w:t>
            </w:r>
          </w:p>
        </w:tc>
        <w:tc>
          <w:tcPr>
            <w:tcW w:w="2977" w:type="dxa"/>
          </w:tcPr>
          <w:p w:rsidR="00CF5202" w:rsidRPr="00BB54A0" w:rsidRDefault="00CF5202" w:rsidP="00CF5202">
            <w:pPr>
              <w:ind w:right="-140"/>
              <w:jc w:val="center"/>
            </w:pPr>
            <w:r w:rsidRPr="00BB54A0">
              <w:t>Наличие</w:t>
            </w:r>
          </w:p>
          <w:p w:rsidR="00CF5202" w:rsidRPr="00BB54A0" w:rsidRDefault="00CF5202" w:rsidP="00CF5202">
            <w:pPr>
              <w:ind w:right="-140"/>
              <w:jc w:val="center"/>
            </w:pPr>
            <w:r w:rsidRPr="00BB54A0">
              <w:t>только для экспертного класса</w:t>
            </w:r>
          </w:p>
        </w:tc>
        <w:tc>
          <w:tcPr>
            <w:tcW w:w="425" w:type="dxa"/>
            <w:vAlign w:val="center"/>
          </w:tcPr>
          <w:p w:rsidR="00CF5202" w:rsidRDefault="00CF5202" w:rsidP="00CF5202">
            <w:pPr>
              <w:ind w:left="-108" w:right="-140"/>
              <w:jc w:val="center"/>
            </w:pPr>
          </w:p>
        </w:tc>
      </w:tr>
      <w:tr w:rsidR="003C305D" w:rsidRPr="00DE50BC" w:rsidTr="00BF12F0">
        <w:tc>
          <w:tcPr>
            <w:tcW w:w="851" w:type="dxa"/>
          </w:tcPr>
          <w:p w:rsidR="003C305D" w:rsidRPr="00DE50BC" w:rsidRDefault="00180A26" w:rsidP="00BF12F0">
            <w:pPr>
              <w:ind w:right="-140"/>
              <w:jc w:val="center"/>
            </w:pPr>
            <w:r>
              <w:lastRenderedPageBreak/>
              <w:t>4</w:t>
            </w:r>
          </w:p>
        </w:tc>
        <w:tc>
          <w:tcPr>
            <w:tcW w:w="5245" w:type="dxa"/>
          </w:tcPr>
          <w:p w:rsidR="003C305D" w:rsidRPr="00823122" w:rsidRDefault="003C305D" w:rsidP="001227F9">
            <w:pPr>
              <w:ind w:right="34"/>
            </w:pPr>
            <w:proofErr w:type="spellStart"/>
            <w:r w:rsidRPr="00823122">
              <w:t>Недопплеровская</w:t>
            </w:r>
            <w:proofErr w:type="spellEnd"/>
            <w:r w:rsidRPr="00823122">
              <w:t xml:space="preserve"> цифровая технология точной визуализации потока крови в сосудах в реальном масштабе времени</w:t>
            </w:r>
          </w:p>
        </w:tc>
        <w:tc>
          <w:tcPr>
            <w:tcW w:w="2977" w:type="dxa"/>
          </w:tcPr>
          <w:p w:rsidR="003C305D" w:rsidRDefault="001227F9" w:rsidP="00881A8F">
            <w:pPr>
              <w:ind w:right="-140"/>
              <w:jc w:val="center"/>
            </w:pPr>
            <w:r w:rsidRPr="00467888">
              <w:t>Н</w:t>
            </w:r>
            <w:r w:rsidR="003C305D" w:rsidRPr="00467888">
              <w:t>аличие</w:t>
            </w:r>
          </w:p>
          <w:p w:rsidR="00C168FF" w:rsidRDefault="00C168FF" w:rsidP="00881A8F">
            <w:pPr>
              <w:ind w:right="-140"/>
              <w:jc w:val="center"/>
            </w:pPr>
          </w:p>
        </w:tc>
        <w:tc>
          <w:tcPr>
            <w:tcW w:w="425" w:type="dxa"/>
          </w:tcPr>
          <w:p w:rsidR="003C305D" w:rsidRPr="00467888" w:rsidRDefault="003C305D" w:rsidP="00881A8F">
            <w:pPr>
              <w:ind w:right="-140"/>
              <w:jc w:val="center"/>
            </w:pPr>
          </w:p>
        </w:tc>
      </w:tr>
      <w:tr w:rsidR="00C16980" w:rsidRPr="00DE50BC" w:rsidTr="00BF12F0">
        <w:tc>
          <w:tcPr>
            <w:tcW w:w="851" w:type="dxa"/>
          </w:tcPr>
          <w:p w:rsidR="00C16980" w:rsidRDefault="00180A26" w:rsidP="00BF12F0">
            <w:pPr>
              <w:ind w:right="-140"/>
              <w:jc w:val="center"/>
            </w:pPr>
            <w:r>
              <w:t>5</w:t>
            </w:r>
          </w:p>
        </w:tc>
        <w:tc>
          <w:tcPr>
            <w:tcW w:w="5245" w:type="dxa"/>
          </w:tcPr>
          <w:p w:rsidR="00C16980" w:rsidRPr="00823122" w:rsidRDefault="0059726D" w:rsidP="0059726D">
            <w:pPr>
              <w:ind w:right="34"/>
            </w:pPr>
            <w:r>
              <w:rPr>
                <w:szCs w:val="26"/>
              </w:rPr>
              <w:t>Программа а</w:t>
            </w:r>
            <w:r w:rsidR="00C16980">
              <w:rPr>
                <w:szCs w:val="26"/>
              </w:rPr>
              <w:t>втоматическ</w:t>
            </w:r>
            <w:r>
              <w:rPr>
                <w:szCs w:val="26"/>
              </w:rPr>
              <w:t>ой</w:t>
            </w:r>
            <w:r w:rsidR="00C16980">
              <w:rPr>
                <w:szCs w:val="26"/>
              </w:rPr>
              <w:t xml:space="preserve"> </w:t>
            </w:r>
            <w:r w:rsidR="00C16980" w:rsidRPr="000854B6">
              <w:rPr>
                <w:szCs w:val="26"/>
              </w:rPr>
              <w:t>регулировк</w:t>
            </w:r>
            <w:r>
              <w:rPr>
                <w:szCs w:val="26"/>
              </w:rPr>
              <w:t>и</w:t>
            </w:r>
            <w:r w:rsidR="00C16980" w:rsidRPr="000854B6">
              <w:rPr>
                <w:szCs w:val="26"/>
              </w:rPr>
              <w:t xml:space="preserve">  угла контрольного объема, шка</w:t>
            </w:r>
            <w:r w:rsidR="00C16980">
              <w:rPr>
                <w:szCs w:val="26"/>
              </w:rPr>
              <w:t>лы и базовой линии и автоматическ</w:t>
            </w:r>
            <w:r>
              <w:rPr>
                <w:szCs w:val="26"/>
              </w:rPr>
              <w:t>ой</w:t>
            </w:r>
            <w:r w:rsidR="00C16980">
              <w:rPr>
                <w:szCs w:val="26"/>
              </w:rPr>
              <w:t xml:space="preserve"> оптимизаци</w:t>
            </w:r>
            <w:r>
              <w:rPr>
                <w:szCs w:val="26"/>
              </w:rPr>
              <w:t>и</w:t>
            </w:r>
            <w:r w:rsidR="00C16980">
              <w:rPr>
                <w:szCs w:val="26"/>
              </w:rPr>
              <w:t xml:space="preserve"> потока во время исследования сосудов  </w:t>
            </w:r>
          </w:p>
        </w:tc>
        <w:tc>
          <w:tcPr>
            <w:tcW w:w="2977" w:type="dxa"/>
          </w:tcPr>
          <w:p w:rsidR="00C16980" w:rsidRPr="00467888" w:rsidRDefault="008928E7" w:rsidP="00881A8F">
            <w:pPr>
              <w:ind w:right="-140"/>
              <w:jc w:val="center"/>
            </w:pPr>
            <w:r w:rsidRPr="00467888">
              <w:t>Н</w:t>
            </w:r>
            <w:r w:rsidR="00C16980" w:rsidRPr="00467888">
              <w:t>аличие</w:t>
            </w:r>
          </w:p>
        </w:tc>
        <w:tc>
          <w:tcPr>
            <w:tcW w:w="425" w:type="dxa"/>
          </w:tcPr>
          <w:p w:rsidR="00C16980" w:rsidRPr="00467888" w:rsidRDefault="00C16980" w:rsidP="00881A8F">
            <w:pPr>
              <w:ind w:right="-140"/>
              <w:jc w:val="center"/>
            </w:pPr>
          </w:p>
        </w:tc>
      </w:tr>
      <w:tr w:rsidR="002C31D9" w:rsidRPr="00DE50BC" w:rsidTr="00BF12F0">
        <w:tc>
          <w:tcPr>
            <w:tcW w:w="851" w:type="dxa"/>
          </w:tcPr>
          <w:p w:rsidR="002C31D9" w:rsidRDefault="00B927F1" w:rsidP="00BF12F0">
            <w:pPr>
              <w:ind w:right="-140"/>
              <w:jc w:val="center"/>
            </w:pPr>
            <w:r>
              <w:t>6</w:t>
            </w:r>
          </w:p>
        </w:tc>
        <w:tc>
          <w:tcPr>
            <w:tcW w:w="5245" w:type="dxa"/>
          </w:tcPr>
          <w:p w:rsidR="002C31D9" w:rsidRPr="00363343" w:rsidRDefault="002C31D9" w:rsidP="0059726D">
            <w:pPr>
              <w:rPr>
                <w:szCs w:val="26"/>
              </w:rPr>
            </w:pPr>
            <w:r>
              <w:rPr>
                <w:szCs w:val="26"/>
              </w:rPr>
              <w:t>Режим улучшения визуализации иглы при малоинвазивных вмешательствах</w:t>
            </w:r>
          </w:p>
        </w:tc>
        <w:tc>
          <w:tcPr>
            <w:tcW w:w="2977" w:type="dxa"/>
          </w:tcPr>
          <w:p w:rsidR="002C31D9" w:rsidRPr="00467888" w:rsidRDefault="008928E7" w:rsidP="00881A8F">
            <w:pPr>
              <w:ind w:right="-140"/>
              <w:jc w:val="center"/>
            </w:pPr>
            <w:r w:rsidRPr="00467888">
              <w:t>Н</w:t>
            </w:r>
            <w:r w:rsidR="00B927F1" w:rsidRPr="00467888">
              <w:t>аличие</w:t>
            </w:r>
          </w:p>
        </w:tc>
        <w:tc>
          <w:tcPr>
            <w:tcW w:w="425" w:type="dxa"/>
          </w:tcPr>
          <w:p w:rsidR="002C31D9" w:rsidRPr="00467888" w:rsidRDefault="002C31D9" w:rsidP="00881A8F">
            <w:pPr>
              <w:ind w:right="-140"/>
              <w:jc w:val="center"/>
            </w:pPr>
          </w:p>
        </w:tc>
      </w:tr>
      <w:tr w:rsidR="002C31D9" w:rsidRPr="00DE50BC" w:rsidTr="00BF12F0">
        <w:tc>
          <w:tcPr>
            <w:tcW w:w="851" w:type="dxa"/>
          </w:tcPr>
          <w:p w:rsidR="002C31D9" w:rsidRDefault="00B927F1" w:rsidP="00BF12F0">
            <w:pPr>
              <w:ind w:right="-140"/>
              <w:jc w:val="center"/>
            </w:pPr>
            <w:r>
              <w:t>7</w:t>
            </w:r>
          </w:p>
        </w:tc>
        <w:tc>
          <w:tcPr>
            <w:tcW w:w="5245" w:type="dxa"/>
          </w:tcPr>
          <w:p w:rsidR="002C31D9" w:rsidRDefault="002C31D9" w:rsidP="0059726D">
            <w:pPr>
              <w:rPr>
                <w:szCs w:val="26"/>
              </w:rPr>
            </w:pPr>
            <w:r w:rsidRPr="00AA57B0">
              <w:t xml:space="preserve">Функция  контроля положения в пространстве и прогнозирования пункционной трассы для датчиков и </w:t>
            </w:r>
            <w:proofErr w:type="spellStart"/>
            <w:r w:rsidRPr="00AA57B0">
              <w:t>биопсийных</w:t>
            </w:r>
            <w:proofErr w:type="spellEnd"/>
            <w:r w:rsidRPr="00AA57B0">
              <w:t xml:space="preserve"> инструментов</w:t>
            </w:r>
          </w:p>
        </w:tc>
        <w:tc>
          <w:tcPr>
            <w:tcW w:w="2977" w:type="dxa"/>
          </w:tcPr>
          <w:p w:rsidR="002C31D9" w:rsidRPr="00467888" w:rsidRDefault="008928E7" w:rsidP="00881A8F">
            <w:pPr>
              <w:ind w:right="-140"/>
              <w:jc w:val="center"/>
            </w:pPr>
            <w:r w:rsidRPr="00467888">
              <w:t>Н</w:t>
            </w:r>
            <w:r w:rsidR="00B927F1" w:rsidRPr="00467888">
              <w:t>аличие</w:t>
            </w:r>
          </w:p>
        </w:tc>
        <w:tc>
          <w:tcPr>
            <w:tcW w:w="425" w:type="dxa"/>
          </w:tcPr>
          <w:p w:rsidR="002C31D9" w:rsidRPr="00467888" w:rsidRDefault="002C31D9" w:rsidP="00881A8F">
            <w:pPr>
              <w:ind w:right="-140"/>
              <w:jc w:val="center"/>
            </w:pPr>
          </w:p>
        </w:tc>
      </w:tr>
      <w:tr w:rsidR="00CA05A5" w:rsidRPr="00DE50BC" w:rsidTr="00BF12F0">
        <w:tc>
          <w:tcPr>
            <w:tcW w:w="851" w:type="dxa"/>
          </w:tcPr>
          <w:p w:rsidR="00CA05A5" w:rsidRDefault="00CA05A5" w:rsidP="00BF12F0">
            <w:pPr>
              <w:ind w:right="-140"/>
              <w:jc w:val="center"/>
            </w:pPr>
            <w:r>
              <w:t>8</w:t>
            </w:r>
          </w:p>
        </w:tc>
        <w:tc>
          <w:tcPr>
            <w:tcW w:w="5245" w:type="dxa"/>
          </w:tcPr>
          <w:p w:rsidR="00CA05A5" w:rsidRPr="00A36DD1" w:rsidRDefault="00CA05A5" w:rsidP="0059726D">
            <w:pPr>
              <w:ind w:right="34"/>
              <w:rPr>
                <w:szCs w:val="26"/>
              </w:rPr>
            </w:pPr>
            <w:r w:rsidRPr="00A36DD1">
              <w:rPr>
                <w:szCs w:val="26"/>
              </w:rPr>
              <w:t>Программа автоматического расчета толщины интима-медиа сосудов</w:t>
            </w:r>
          </w:p>
        </w:tc>
        <w:tc>
          <w:tcPr>
            <w:tcW w:w="2977" w:type="dxa"/>
          </w:tcPr>
          <w:p w:rsidR="00CA05A5" w:rsidRDefault="00CA05A5" w:rsidP="0059726D">
            <w:pPr>
              <w:ind w:right="-140"/>
              <w:jc w:val="center"/>
            </w:pPr>
            <w:r>
              <w:t>Наличие</w:t>
            </w:r>
          </w:p>
        </w:tc>
        <w:tc>
          <w:tcPr>
            <w:tcW w:w="425" w:type="dxa"/>
          </w:tcPr>
          <w:p w:rsidR="00CA05A5" w:rsidRPr="00467888" w:rsidRDefault="00CA05A5" w:rsidP="0059726D">
            <w:pPr>
              <w:ind w:right="-140"/>
              <w:jc w:val="center"/>
            </w:pPr>
          </w:p>
        </w:tc>
      </w:tr>
      <w:tr w:rsidR="00834D52" w:rsidRPr="00DE50BC" w:rsidTr="00834D52">
        <w:tc>
          <w:tcPr>
            <w:tcW w:w="851" w:type="dxa"/>
            <w:shd w:val="clear" w:color="auto" w:fill="auto"/>
          </w:tcPr>
          <w:p w:rsidR="00834D52" w:rsidRPr="00834D52" w:rsidRDefault="00834D52" w:rsidP="00BF12F0">
            <w:pPr>
              <w:ind w:right="-140"/>
              <w:jc w:val="center"/>
            </w:pPr>
            <w:r w:rsidRPr="00834D52">
              <w:t>9</w:t>
            </w:r>
          </w:p>
        </w:tc>
        <w:tc>
          <w:tcPr>
            <w:tcW w:w="5245" w:type="dxa"/>
          </w:tcPr>
          <w:p w:rsidR="00834D52" w:rsidRPr="00834D52" w:rsidRDefault="00834D52" w:rsidP="001227F9">
            <w:pPr>
              <w:ind w:right="34"/>
              <w:rPr>
                <w:szCs w:val="26"/>
              </w:rPr>
            </w:pPr>
            <w:proofErr w:type="spellStart"/>
            <w:r w:rsidRPr="00834D52">
              <w:rPr>
                <w:szCs w:val="26"/>
              </w:rPr>
              <w:t>Детекция</w:t>
            </w:r>
            <w:proofErr w:type="spellEnd"/>
            <w:r w:rsidRPr="00834D52">
              <w:rPr>
                <w:szCs w:val="26"/>
              </w:rPr>
              <w:t xml:space="preserve"> контуров </w:t>
            </w:r>
            <w:proofErr w:type="spellStart"/>
            <w:r w:rsidRPr="00834D52">
              <w:rPr>
                <w:szCs w:val="26"/>
              </w:rPr>
              <w:t>гипо</w:t>
            </w:r>
            <w:proofErr w:type="spellEnd"/>
            <w:r w:rsidRPr="00834D52">
              <w:rPr>
                <w:szCs w:val="26"/>
              </w:rPr>
              <w:t xml:space="preserve">- и </w:t>
            </w:r>
            <w:proofErr w:type="spellStart"/>
            <w:r w:rsidRPr="00834D52">
              <w:rPr>
                <w:szCs w:val="26"/>
              </w:rPr>
              <w:t>гиперэхогенных</w:t>
            </w:r>
            <w:proofErr w:type="spellEnd"/>
            <w:r w:rsidRPr="00834D52">
              <w:rPr>
                <w:szCs w:val="26"/>
              </w:rPr>
              <w:t xml:space="preserve"> образований</w:t>
            </w:r>
            <w:r w:rsidR="00BB54A0" w:rsidRPr="00BB54A0">
              <w:rPr>
                <w:szCs w:val="26"/>
              </w:rPr>
              <w:t xml:space="preserve"> </w:t>
            </w:r>
            <w:r w:rsidRPr="00834D52">
              <w:rPr>
                <w:szCs w:val="26"/>
              </w:rPr>
              <w:t>в режиме 3</w:t>
            </w:r>
            <w:r w:rsidRPr="00834D52">
              <w:rPr>
                <w:szCs w:val="26"/>
                <w:lang w:val="en-US"/>
              </w:rPr>
              <w:t>D</w:t>
            </w:r>
            <w:r>
              <w:rPr>
                <w:szCs w:val="26"/>
              </w:rPr>
              <w:t xml:space="preserve"> </w:t>
            </w:r>
            <w:r w:rsidRPr="00834D52">
              <w:rPr>
                <w:szCs w:val="26"/>
              </w:rPr>
              <w:t>визуализации</w:t>
            </w:r>
          </w:p>
        </w:tc>
        <w:tc>
          <w:tcPr>
            <w:tcW w:w="2977" w:type="dxa"/>
          </w:tcPr>
          <w:p w:rsidR="00834D52" w:rsidRDefault="00834D52" w:rsidP="00881A8F">
            <w:pPr>
              <w:ind w:right="-140"/>
              <w:jc w:val="center"/>
            </w:pPr>
            <w:r>
              <w:t>Наличие</w:t>
            </w:r>
          </w:p>
        </w:tc>
        <w:tc>
          <w:tcPr>
            <w:tcW w:w="425" w:type="dxa"/>
          </w:tcPr>
          <w:p w:rsidR="00834D52" w:rsidRPr="00467888" w:rsidRDefault="00834D52" w:rsidP="00881A8F">
            <w:pPr>
              <w:ind w:right="-140"/>
              <w:jc w:val="center"/>
            </w:pPr>
          </w:p>
        </w:tc>
      </w:tr>
      <w:tr w:rsidR="00834D52" w:rsidRPr="00DE50BC" w:rsidTr="00BF12F0">
        <w:tc>
          <w:tcPr>
            <w:tcW w:w="851" w:type="dxa"/>
          </w:tcPr>
          <w:p w:rsidR="00834D52" w:rsidRPr="00834D52" w:rsidRDefault="00834D52" w:rsidP="00BF12F0">
            <w:pPr>
              <w:ind w:right="-140"/>
              <w:jc w:val="center"/>
            </w:pPr>
            <w:r>
              <w:t>10</w:t>
            </w:r>
          </w:p>
        </w:tc>
        <w:tc>
          <w:tcPr>
            <w:tcW w:w="5245" w:type="dxa"/>
          </w:tcPr>
          <w:p w:rsidR="00834D52" w:rsidRPr="00A36DD1" w:rsidRDefault="00834D52" w:rsidP="001227F9">
            <w:pPr>
              <w:ind w:right="34"/>
              <w:rPr>
                <w:szCs w:val="26"/>
              </w:rPr>
            </w:pPr>
            <w:r w:rsidRPr="00A36DD1">
              <w:rPr>
                <w:szCs w:val="26"/>
              </w:rPr>
              <w:t>Автоматический расчет объема образования</w:t>
            </w:r>
            <w:r w:rsidR="00BB54A0" w:rsidRPr="00BB54A0">
              <w:rPr>
                <w:szCs w:val="26"/>
              </w:rPr>
              <w:t xml:space="preserve"> </w:t>
            </w:r>
            <w:r w:rsidRPr="00A36DD1">
              <w:rPr>
                <w:szCs w:val="26"/>
              </w:rPr>
              <w:t>в режиме 3</w:t>
            </w:r>
            <w:r w:rsidRPr="00A36DD1">
              <w:rPr>
                <w:szCs w:val="26"/>
                <w:lang w:val="en-US"/>
              </w:rPr>
              <w:t>D</w:t>
            </w:r>
            <w:r>
              <w:rPr>
                <w:szCs w:val="26"/>
              </w:rPr>
              <w:t xml:space="preserve"> </w:t>
            </w:r>
            <w:r w:rsidRPr="00A36DD1">
              <w:rPr>
                <w:szCs w:val="26"/>
              </w:rPr>
              <w:t>визуализации</w:t>
            </w:r>
          </w:p>
        </w:tc>
        <w:tc>
          <w:tcPr>
            <w:tcW w:w="2977" w:type="dxa"/>
          </w:tcPr>
          <w:p w:rsidR="00834D52" w:rsidRDefault="00834D52" w:rsidP="00881A8F">
            <w:pPr>
              <w:ind w:right="-140"/>
              <w:jc w:val="center"/>
            </w:pPr>
            <w:r>
              <w:t>Наличие</w:t>
            </w:r>
          </w:p>
        </w:tc>
        <w:tc>
          <w:tcPr>
            <w:tcW w:w="425" w:type="dxa"/>
          </w:tcPr>
          <w:p w:rsidR="00834D52" w:rsidRPr="00467888" w:rsidRDefault="00834D52" w:rsidP="00881A8F">
            <w:pPr>
              <w:ind w:right="-140"/>
              <w:jc w:val="center"/>
            </w:pPr>
          </w:p>
        </w:tc>
      </w:tr>
      <w:tr w:rsidR="00834D52" w:rsidRPr="00DE50BC" w:rsidTr="00BF12F0">
        <w:tc>
          <w:tcPr>
            <w:tcW w:w="851" w:type="dxa"/>
          </w:tcPr>
          <w:p w:rsidR="00834D52" w:rsidRDefault="00834D52" w:rsidP="00BF12F0">
            <w:pPr>
              <w:ind w:right="-140"/>
              <w:jc w:val="center"/>
            </w:pPr>
            <w:r>
              <w:t>11</w:t>
            </w:r>
          </w:p>
        </w:tc>
        <w:tc>
          <w:tcPr>
            <w:tcW w:w="5245" w:type="dxa"/>
          </w:tcPr>
          <w:p w:rsidR="00834D52" w:rsidRPr="00A36DD1" w:rsidRDefault="00834D52" w:rsidP="001227F9">
            <w:pPr>
              <w:ind w:right="34"/>
              <w:rPr>
                <w:szCs w:val="26"/>
              </w:rPr>
            </w:pPr>
            <w:proofErr w:type="spellStart"/>
            <w:r w:rsidRPr="00A36DD1">
              <w:rPr>
                <w:szCs w:val="26"/>
              </w:rPr>
              <w:t>Мультипланарная</w:t>
            </w:r>
            <w:proofErr w:type="spellEnd"/>
            <w:r w:rsidRPr="00A36DD1">
              <w:rPr>
                <w:szCs w:val="26"/>
              </w:rPr>
              <w:t xml:space="preserve"> реконструкция 3</w:t>
            </w:r>
            <w:r w:rsidRPr="00A36DD1">
              <w:rPr>
                <w:szCs w:val="26"/>
                <w:lang w:val="en-US"/>
              </w:rPr>
              <w:t>D</w:t>
            </w:r>
            <w:r w:rsidRPr="00A36DD1">
              <w:rPr>
                <w:szCs w:val="26"/>
              </w:rPr>
              <w:t xml:space="preserve"> изображения</w:t>
            </w:r>
          </w:p>
        </w:tc>
        <w:tc>
          <w:tcPr>
            <w:tcW w:w="2977" w:type="dxa"/>
          </w:tcPr>
          <w:p w:rsidR="00834D52" w:rsidRDefault="00834D52" w:rsidP="00881A8F">
            <w:pPr>
              <w:ind w:right="-140"/>
              <w:jc w:val="center"/>
            </w:pPr>
            <w:r>
              <w:t>Наличие</w:t>
            </w:r>
          </w:p>
        </w:tc>
        <w:tc>
          <w:tcPr>
            <w:tcW w:w="425" w:type="dxa"/>
          </w:tcPr>
          <w:p w:rsidR="00834D52" w:rsidRPr="00467888" w:rsidRDefault="00834D52" w:rsidP="00881A8F">
            <w:pPr>
              <w:ind w:right="-140"/>
              <w:jc w:val="center"/>
            </w:pPr>
          </w:p>
        </w:tc>
      </w:tr>
      <w:tr w:rsidR="0059726D" w:rsidRPr="00DE50BC" w:rsidTr="00BF12F0">
        <w:tc>
          <w:tcPr>
            <w:tcW w:w="851" w:type="dxa"/>
          </w:tcPr>
          <w:p w:rsidR="0059726D" w:rsidRDefault="0059726D" w:rsidP="00BF12F0">
            <w:pPr>
              <w:ind w:right="-140"/>
              <w:jc w:val="center"/>
            </w:pPr>
            <w:r>
              <w:t>12</w:t>
            </w:r>
          </w:p>
        </w:tc>
        <w:tc>
          <w:tcPr>
            <w:tcW w:w="5245" w:type="dxa"/>
          </w:tcPr>
          <w:p w:rsidR="0059726D" w:rsidRPr="00A36DD1" w:rsidRDefault="0059726D" w:rsidP="0059726D">
            <w:pPr>
              <w:ind w:right="34"/>
              <w:rPr>
                <w:szCs w:val="26"/>
              </w:rPr>
            </w:pPr>
            <w:r w:rsidRPr="00D701EF">
              <w:rPr>
                <w:szCs w:val="26"/>
              </w:rPr>
              <w:t>Технология автоматического анализа очаговых образований молочной и щитовидной желез с автоматическим вычислением размеров и</w:t>
            </w:r>
            <w:r>
              <w:rPr>
                <w:szCs w:val="26"/>
              </w:rPr>
              <w:t xml:space="preserve"> определением степени злокачественности </w:t>
            </w:r>
          </w:p>
        </w:tc>
        <w:tc>
          <w:tcPr>
            <w:tcW w:w="2977" w:type="dxa"/>
          </w:tcPr>
          <w:p w:rsidR="0059726D" w:rsidRDefault="0059726D" w:rsidP="00881A8F">
            <w:pPr>
              <w:ind w:right="-140"/>
              <w:jc w:val="center"/>
            </w:pPr>
            <w:r>
              <w:t xml:space="preserve">Наличие </w:t>
            </w:r>
          </w:p>
        </w:tc>
        <w:tc>
          <w:tcPr>
            <w:tcW w:w="425" w:type="dxa"/>
          </w:tcPr>
          <w:p w:rsidR="0059726D" w:rsidRPr="00467888" w:rsidRDefault="0059726D" w:rsidP="00881A8F">
            <w:pPr>
              <w:ind w:right="-140"/>
              <w:jc w:val="center"/>
            </w:pPr>
          </w:p>
        </w:tc>
      </w:tr>
      <w:tr w:rsidR="00CF5202" w:rsidRPr="00DE50BC" w:rsidTr="00BF12F0">
        <w:tc>
          <w:tcPr>
            <w:tcW w:w="851" w:type="dxa"/>
          </w:tcPr>
          <w:p w:rsidR="00CF5202" w:rsidRDefault="00CF5202" w:rsidP="00BF12F0">
            <w:pPr>
              <w:ind w:right="-140"/>
              <w:jc w:val="center"/>
            </w:pPr>
            <w:r>
              <w:t>13</w:t>
            </w:r>
          </w:p>
        </w:tc>
        <w:tc>
          <w:tcPr>
            <w:tcW w:w="5245" w:type="dxa"/>
          </w:tcPr>
          <w:p w:rsidR="00CF5202" w:rsidRPr="00490FE1" w:rsidRDefault="00CF5202" w:rsidP="00D41CBC">
            <w:pPr>
              <w:ind w:right="34"/>
              <w:rPr>
                <w:szCs w:val="26"/>
              </w:rPr>
            </w:pPr>
            <w:r w:rsidRPr="00490FE1">
              <w:rPr>
                <w:szCs w:val="26"/>
              </w:rPr>
              <w:t>Режим визуализации с контра</w:t>
            </w:r>
            <w:r w:rsidR="007847E2">
              <w:rPr>
                <w:szCs w:val="26"/>
              </w:rPr>
              <w:t>с</w:t>
            </w:r>
            <w:r w:rsidRPr="00490FE1">
              <w:rPr>
                <w:szCs w:val="26"/>
              </w:rPr>
              <w:t>тированием</w:t>
            </w:r>
            <w:r>
              <w:rPr>
                <w:szCs w:val="26"/>
              </w:rPr>
              <w:t xml:space="preserve"> (при регистрации контрастных в-в в РБ)</w:t>
            </w:r>
          </w:p>
        </w:tc>
        <w:tc>
          <w:tcPr>
            <w:tcW w:w="2977" w:type="dxa"/>
          </w:tcPr>
          <w:p w:rsidR="00CF5202" w:rsidRDefault="00CF5202" w:rsidP="00D41CBC">
            <w:pPr>
              <w:ind w:right="-140"/>
              <w:jc w:val="center"/>
            </w:pPr>
            <w:r>
              <w:t>Наличие</w:t>
            </w:r>
          </w:p>
        </w:tc>
        <w:tc>
          <w:tcPr>
            <w:tcW w:w="425" w:type="dxa"/>
          </w:tcPr>
          <w:p w:rsidR="00CF5202" w:rsidRPr="00467888" w:rsidRDefault="00CF5202" w:rsidP="00881A8F">
            <w:pPr>
              <w:ind w:right="-140"/>
              <w:jc w:val="center"/>
            </w:pPr>
          </w:p>
        </w:tc>
      </w:tr>
      <w:tr w:rsidR="00B71942" w:rsidRPr="00DE50BC" w:rsidTr="00BF12F0">
        <w:tc>
          <w:tcPr>
            <w:tcW w:w="851" w:type="dxa"/>
          </w:tcPr>
          <w:p w:rsidR="00B71942" w:rsidRDefault="00B71942" w:rsidP="00BF12F0">
            <w:pPr>
              <w:ind w:right="-140"/>
              <w:jc w:val="center"/>
            </w:pPr>
            <w:r>
              <w:lastRenderedPageBreak/>
              <w:t>13.1</w:t>
            </w:r>
          </w:p>
        </w:tc>
        <w:tc>
          <w:tcPr>
            <w:tcW w:w="5245" w:type="dxa"/>
          </w:tcPr>
          <w:p w:rsidR="00B71942" w:rsidRPr="00607858" w:rsidRDefault="00B71942" w:rsidP="00D41CBC">
            <w:pPr>
              <w:ind w:right="34"/>
              <w:rPr>
                <w:szCs w:val="26"/>
              </w:rPr>
            </w:pPr>
            <w:r w:rsidRPr="00607858">
              <w:rPr>
                <w:szCs w:val="26"/>
              </w:rPr>
              <w:t xml:space="preserve">Одновременный вывод на экран </w:t>
            </w:r>
            <w:proofErr w:type="spellStart"/>
            <w:r w:rsidRPr="00607858">
              <w:rPr>
                <w:szCs w:val="26"/>
              </w:rPr>
              <w:t>контрастированного</w:t>
            </w:r>
            <w:proofErr w:type="spellEnd"/>
            <w:r w:rsidRPr="00607858">
              <w:rPr>
                <w:szCs w:val="26"/>
              </w:rPr>
              <w:t xml:space="preserve"> и фундаментального изображения</w:t>
            </w:r>
          </w:p>
        </w:tc>
        <w:tc>
          <w:tcPr>
            <w:tcW w:w="2977" w:type="dxa"/>
          </w:tcPr>
          <w:p w:rsidR="00B71942" w:rsidRDefault="00B71942" w:rsidP="00D41CBC">
            <w:pPr>
              <w:ind w:right="-140"/>
              <w:jc w:val="center"/>
            </w:pPr>
            <w:r>
              <w:t xml:space="preserve">Наличие </w:t>
            </w:r>
          </w:p>
        </w:tc>
        <w:tc>
          <w:tcPr>
            <w:tcW w:w="425" w:type="dxa"/>
          </w:tcPr>
          <w:p w:rsidR="00B71942" w:rsidRPr="00467888" w:rsidRDefault="00B71942" w:rsidP="00881A8F">
            <w:pPr>
              <w:ind w:right="-140"/>
              <w:jc w:val="center"/>
            </w:pPr>
          </w:p>
        </w:tc>
      </w:tr>
    </w:tbl>
    <w:p w:rsidR="00BD6F74" w:rsidRDefault="00BD6F74" w:rsidP="00881A8F">
      <w:pPr>
        <w:ind w:right="-140"/>
      </w:pPr>
    </w:p>
    <w:p w:rsidR="00A36DD1" w:rsidRDefault="00A36DD1" w:rsidP="00881A8F">
      <w:pPr>
        <w:ind w:right="-140"/>
      </w:pPr>
    </w:p>
    <w:p w:rsidR="00695A6A" w:rsidRDefault="00695A6A" w:rsidP="00881A8F">
      <w:pPr>
        <w:ind w:right="-140"/>
      </w:pPr>
      <w:r>
        <w:t xml:space="preserve">2.2. </w:t>
      </w:r>
      <w:r w:rsidR="009E3CA6" w:rsidRPr="009E3CA6">
        <w:rPr>
          <w:szCs w:val="28"/>
        </w:rPr>
        <w:t xml:space="preserve">Ультразвуковой диагностический аппарат </w:t>
      </w:r>
      <w:r w:rsidRPr="00695A6A">
        <w:t xml:space="preserve">высокого/экспертного класса для </w:t>
      </w:r>
      <w:r>
        <w:t>акушерских</w:t>
      </w:r>
      <w:r w:rsidRPr="00695A6A">
        <w:t xml:space="preserve"> исследований</w:t>
      </w:r>
      <w:r w:rsidR="00BB54A0">
        <w:t>.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87"/>
        <w:gridCol w:w="2849"/>
        <w:gridCol w:w="411"/>
      </w:tblGrid>
      <w:tr w:rsidR="0044633D" w:rsidRPr="00695A6A" w:rsidTr="00BF12F0">
        <w:tc>
          <w:tcPr>
            <w:tcW w:w="851" w:type="dxa"/>
          </w:tcPr>
          <w:p w:rsidR="0044633D" w:rsidRPr="00695A6A" w:rsidRDefault="0044633D" w:rsidP="00BF12F0">
            <w:pPr>
              <w:spacing w:after="0" w:line="240" w:lineRule="auto"/>
              <w:ind w:right="-140"/>
              <w:jc w:val="center"/>
              <w:rPr>
                <w:rFonts w:eastAsia="PMingLiU" w:cs="Times New Roman"/>
                <w:szCs w:val="28"/>
                <w:lang w:eastAsia="zh-TW"/>
              </w:rPr>
            </w:pPr>
            <w:r>
              <w:rPr>
                <w:rFonts w:eastAsia="PMingLiU" w:cs="Times New Roman"/>
                <w:szCs w:val="28"/>
                <w:lang w:eastAsia="zh-TW"/>
              </w:rPr>
              <w:t>1</w:t>
            </w:r>
          </w:p>
        </w:tc>
        <w:tc>
          <w:tcPr>
            <w:tcW w:w="5387" w:type="dxa"/>
          </w:tcPr>
          <w:p w:rsidR="0044633D" w:rsidRPr="00695A6A" w:rsidRDefault="0044633D" w:rsidP="001227F9">
            <w:pPr>
              <w:spacing w:after="0" w:line="240" w:lineRule="auto"/>
              <w:ind w:right="34"/>
              <w:rPr>
                <w:rFonts w:eastAsia="PMingLiU" w:cs="Times New Roman"/>
                <w:szCs w:val="28"/>
                <w:lang w:eastAsia="zh-TW"/>
              </w:rPr>
            </w:pPr>
            <w:r>
              <w:rPr>
                <w:rFonts w:eastAsia="PMingLiU" w:cs="Times New Roman"/>
                <w:szCs w:val="28"/>
                <w:lang w:eastAsia="zh-TW"/>
              </w:rPr>
              <w:t xml:space="preserve">Программа </w:t>
            </w:r>
            <w:r w:rsidRPr="00695A6A">
              <w:rPr>
                <w:rFonts w:eastAsia="PMingLiU" w:cs="Times New Roman"/>
                <w:szCs w:val="28"/>
                <w:lang w:eastAsia="zh-TW"/>
              </w:rPr>
              <w:t xml:space="preserve"> пространственно-временной корреляции изображений для анализа сердца плода (</w:t>
            </w:r>
            <w:r w:rsidRPr="00695A6A">
              <w:rPr>
                <w:rFonts w:eastAsia="PMingLiU" w:cs="Times New Roman"/>
                <w:szCs w:val="28"/>
                <w:lang w:val="en-US" w:eastAsia="zh-TW"/>
              </w:rPr>
              <w:t>STIC</w:t>
            </w:r>
            <w:r w:rsidRPr="00695A6A">
              <w:rPr>
                <w:rFonts w:eastAsia="PMingLiU" w:cs="Times New Roman"/>
                <w:szCs w:val="28"/>
                <w:lang w:eastAsia="zh-TW"/>
              </w:rPr>
              <w:t>) в трех плоскостях</w:t>
            </w:r>
          </w:p>
        </w:tc>
        <w:tc>
          <w:tcPr>
            <w:tcW w:w="2849" w:type="dxa"/>
          </w:tcPr>
          <w:p w:rsidR="0044633D" w:rsidRPr="00695A6A" w:rsidRDefault="008928E7" w:rsidP="00881A8F">
            <w:pPr>
              <w:spacing w:after="0" w:line="240" w:lineRule="auto"/>
              <w:ind w:right="-140"/>
              <w:jc w:val="center"/>
              <w:rPr>
                <w:rFonts w:eastAsia="PMingLiU" w:cs="Times New Roman"/>
                <w:szCs w:val="28"/>
                <w:lang w:eastAsia="zh-TW"/>
              </w:rPr>
            </w:pPr>
            <w:r>
              <w:t>Н</w:t>
            </w:r>
            <w:r w:rsidR="0044633D">
              <w:t>аличие</w:t>
            </w:r>
          </w:p>
        </w:tc>
        <w:tc>
          <w:tcPr>
            <w:tcW w:w="411" w:type="dxa"/>
          </w:tcPr>
          <w:p w:rsidR="0044633D" w:rsidRPr="00695A6A" w:rsidRDefault="0044633D" w:rsidP="00881A8F">
            <w:pPr>
              <w:spacing w:after="0" w:line="240" w:lineRule="auto"/>
              <w:ind w:right="-140"/>
              <w:rPr>
                <w:rFonts w:eastAsia="PMingLiU" w:cs="Times New Roman"/>
                <w:szCs w:val="28"/>
                <w:lang w:eastAsia="zh-TW"/>
              </w:rPr>
            </w:pPr>
            <w:r w:rsidRPr="00695A6A">
              <w:rPr>
                <w:rFonts w:eastAsia="PMingLiU" w:cs="Times New Roman"/>
                <w:szCs w:val="28"/>
                <w:lang w:eastAsia="zh-TW"/>
              </w:rPr>
              <w:t>*</w:t>
            </w:r>
          </w:p>
        </w:tc>
      </w:tr>
      <w:tr w:rsidR="0044633D" w:rsidRPr="00695A6A" w:rsidTr="00BF12F0">
        <w:tc>
          <w:tcPr>
            <w:tcW w:w="851" w:type="dxa"/>
          </w:tcPr>
          <w:p w:rsidR="0044633D" w:rsidRPr="00695A6A" w:rsidRDefault="0044633D" w:rsidP="00BF12F0">
            <w:pPr>
              <w:spacing w:after="0" w:line="240" w:lineRule="auto"/>
              <w:ind w:right="-140"/>
              <w:jc w:val="center"/>
              <w:rPr>
                <w:rFonts w:eastAsia="PMingLiU" w:cs="Times New Roman"/>
                <w:szCs w:val="28"/>
                <w:lang w:eastAsia="zh-TW"/>
              </w:rPr>
            </w:pPr>
            <w:r>
              <w:rPr>
                <w:rFonts w:eastAsia="PMingLiU" w:cs="Times New Roman"/>
                <w:szCs w:val="28"/>
                <w:lang w:eastAsia="zh-TW"/>
              </w:rPr>
              <w:t>2</w:t>
            </w:r>
          </w:p>
        </w:tc>
        <w:tc>
          <w:tcPr>
            <w:tcW w:w="5387" w:type="dxa"/>
          </w:tcPr>
          <w:p w:rsidR="0044633D" w:rsidRPr="00695A6A" w:rsidRDefault="0044633D" w:rsidP="00F76150">
            <w:pPr>
              <w:spacing w:after="0" w:line="240" w:lineRule="auto"/>
              <w:ind w:right="34"/>
              <w:rPr>
                <w:rFonts w:eastAsia="PMingLiU" w:cs="Times New Roman"/>
                <w:szCs w:val="28"/>
                <w:lang w:eastAsia="zh-TW"/>
              </w:rPr>
            </w:pPr>
            <w:r>
              <w:rPr>
                <w:rFonts w:eastAsia="PMingLiU" w:cs="Times New Roman"/>
                <w:szCs w:val="28"/>
                <w:lang w:eastAsia="zh-TW"/>
              </w:rPr>
              <w:t>Программа а</w:t>
            </w:r>
            <w:r w:rsidRPr="00695A6A">
              <w:rPr>
                <w:rFonts w:eastAsia="PMingLiU" w:cs="Times New Roman"/>
                <w:szCs w:val="28"/>
                <w:lang w:eastAsia="zh-TW"/>
              </w:rPr>
              <w:t>втоматическо</w:t>
            </w:r>
            <w:r>
              <w:rPr>
                <w:rFonts w:eastAsia="PMingLiU" w:cs="Times New Roman"/>
                <w:szCs w:val="28"/>
                <w:lang w:eastAsia="zh-TW"/>
              </w:rPr>
              <w:t>го</w:t>
            </w:r>
            <w:r w:rsidRPr="00695A6A">
              <w:rPr>
                <w:rFonts w:eastAsia="PMingLiU" w:cs="Times New Roman"/>
                <w:szCs w:val="28"/>
                <w:lang w:eastAsia="zh-TW"/>
              </w:rPr>
              <w:t xml:space="preserve"> трехмерно</w:t>
            </w:r>
            <w:r>
              <w:rPr>
                <w:rFonts w:eastAsia="PMingLiU" w:cs="Times New Roman"/>
                <w:szCs w:val="28"/>
                <w:lang w:eastAsia="zh-TW"/>
              </w:rPr>
              <w:t>го</w:t>
            </w:r>
            <w:r w:rsidRPr="00695A6A">
              <w:rPr>
                <w:rFonts w:eastAsia="PMingLiU" w:cs="Times New Roman"/>
                <w:szCs w:val="28"/>
                <w:lang w:eastAsia="zh-TW"/>
              </w:rPr>
              <w:t xml:space="preserve"> сканировани</w:t>
            </w:r>
            <w:r>
              <w:rPr>
                <w:rFonts w:eastAsia="PMingLiU" w:cs="Times New Roman"/>
                <w:szCs w:val="28"/>
                <w:lang w:eastAsia="zh-TW"/>
              </w:rPr>
              <w:t>я</w:t>
            </w:r>
            <w:r w:rsidRPr="00695A6A">
              <w:rPr>
                <w:rFonts w:eastAsia="PMingLiU" w:cs="Times New Roman"/>
                <w:szCs w:val="28"/>
                <w:lang w:eastAsia="zh-TW"/>
              </w:rPr>
              <w:t xml:space="preserve"> в режиме реального времени </w:t>
            </w:r>
          </w:p>
        </w:tc>
        <w:tc>
          <w:tcPr>
            <w:tcW w:w="2849" w:type="dxa"/>
          </w:tcPr>
          <w:p w:rsidR="0044633D" w:rsidRDefault="006B4B9A" w:rsidP="00881A8F">
            <w:pPr>
              <w:ind w:right="-140"/>
              <w:jc w:val="center"/>
            </w:pPr>
            <w:r w:rsidRPr="00B137AD">
              <w:t>Н</w:t>
            </w:r>
            <w:r w:rsidR="0044633D" w:rsidRPr="00B137AD">
              <w:t>аличие</w:t>
            </w:r>
          </w:p>
          <w:p w:rsidR="006B4B9A" w:rsidRPr="006B4B9A" w:rsidRDefault="006B4B9A" w:rsidP="00881A8F">
            <w:pPr>
              <w:ind w:right="-140"/>
              <w:jc w:val="center"/>
            </w:pPr>
          </w:p>
        </w:tc>
        <w:tc>
          <w:tcPr>
            <w:tcW w:w="411" w:type="dxa"/>
          </w:tcPr>
          <w:p w:rsidR="0044633D" w:rsidRPr="00695A6A" w:rsidRDefault="0044633D" w:rsidP="00881A8F">
            <w:pPr>
              <w:spacing w:after="0" w:line="240" w:lineRule="auto"/>
              <w:ind w:right="-140"/>
              <w:rPr>
                <w:rFonts w:eastAsia="PMingLiU" w:cs="Times New Roman"/>
                <w:szCs w:val="28"/>
                <w:lang w:eastAsia="zh-TW"/>
              </w:rPr>
            </w:pPr>
            <w:r w:rsidRPr="00695A6A">
              <w:rPr>
                <w:rFonts w:eastAsia="PMingLiU" w:cs="Times New Roman"/>
                <w:szCs w:val="28"/>
                <w:lang w:eastAsia="zh-TW"/>
              </w:rPr>
              <w:t>*</w:t>
            </w:r>
          </w:p>
        </w:tc>
      </w:tr>
      <w:tr w:rsidR="0044633D" w:rsidRPr="00695A6A" w:rsidTr="00BF12F0">
        <w:tc>
          <w:tcPr>
            <w:tcW w:w="851" w:type="dxa"/>
          </w:tcPr>
          <w:p w:rsidR="0044633D" w:rsidRPr="00695A6A" w:rsidRDefault="0044633D" w:rsidP="00BF12F0">
            <w:pPr>
              <w:spacing w:after="0" w:line="240" w:lineRule="auto"/>
              <w:ind w:right="-140"/>
              <w:jc w:val="center"/>
              <w:rPr>
                <w:rFonts w:eastAsia="PMingLiU" w:cs="Times New Roman"/>
                <w:szCs w:val="28"/>
                <w:lang w:eastAsia="zh-TW"/>
              </w:rPr>
            </w:pPr>
            <w:r>
              <w:rPr>
                <w:rFonts w:eastAsia="PMingLiU" w:cs="Times New Roman"/>
                <w:szCs w:val="28"/>
                <w:lang w:eastAsia="zh-TW"/>
              </w:rPr>
              <w:t>3</w:t>
            </w:r>
          </w:p>
        </w:tc>
        <w:tc>
          <w:tcPr>
            <w:tcW w:w="5387" w:type="dxa"/>
          </w:tcPr>
          <w:p w:rsidR="0044633D" w:rsidRPr="00695A6A" w:rsidRDefault="0044633D" w:rsidP="001227F9">
            <w:pPr>
              <w:spacing w:after="0" w:line="240" w:lineRule="auto"/>
              <w:ind w:right="34"/>
              <w:rPr>
                <w:rFonts w:eastAsia="PMingLiU" w:cs="Times New Roman"/>
                <w:szCs w:val="28"/>
                <w:lang w:eastAsia="zh-TW"/>
              </w:rPr>
            </w:pPr>
            <w:r>
              <w:rPr>
                <w:rFonts w:eastAsia="PMingLiU" w:cs="Times New Roman"/>
                <w:szCs w:val="28"/>
                <w:lang w:eastAsia="zh-TW"/>
              </w:rPr>
              <w:t>Программа</w:t>
            </w:r>
            <w:r w:rsidRPr="00695A6A">
              <w:rPr>
                <w:rFonts w:eastAsia="PMingLiU" w:cs="Times New Roman"/>
                <w:szCs w:val="28"/>
                <w:lang w:eastAsia="zh-TW"/>
              </w:rPr>
              <w:t xml:space="preserve"> </w:t>
            </w:r>
            <w:proofErr w:type="spellStart"/>
            <w:r w:rsidRPr="00695A6A">
              <w:rPr>
                <w:rFonts w:eastAsia="PMingLiU" w:cs="Times New Roman"/>
                <w:szCs w:val="28"/>
                <w:lang w:eastAsia="zh-TW"/>
              </w:rPr>
              <w:t>недопплеровского</w:t>
            </w:r>
            <w:proofErr w:type="spellEnd"/>
            <w:r w:rsidRPr="00695A6A">
              <w:rPr>
                <w:rFonts w:eastAsia="PMingLiU" w:cs="Times New Roman"/>
                <w:szCs w:val="28"/>
                <w:lang w:eastAsia="zh-TW"/>
              </w:rPr>
              <w:t xml:space="preserve"> отображения кровотока</w:t>
            </w:r>
          </w:p>
        </w:tc>
        <w:tc>
          <w:tcPr>
            <w:tcW w:w="2849" w:type="dxa"/>
          </w:tcPr>
          <w:p w:rsidR="00C168FF" w:rsidRDefault="00C168FF" w:rsidP="00CA05A5">
            <w:pPr>
              <w:ind w:right="-140"/>
              <w:jc w:val="center"/>
            </w:pPr>
            <w:r w:rsidRPr="00B137AD">
              <w:t>Н</w:t>
            </w:r>
            <w:r w:rsidR="0044633D" w:rsidRPr="00B137AD">
              <w:t>аличие</w:t>
            </w:r>
          </w:p>
        </w:tc>
        <w:tc>
          <w:tcPr>
            <w:tcW w:w="411" w:type="dxa"/>
          </w:tcPr>
          <w:p w:rsidR="0044633D" w:rsidRPr="00695A6A" w:rsidRDefault="00D701EF" w:rsidP="00881A8F">
            <w:pPr>
              <w:spacing w:after="0" w:line="240" w:lineRule="auto"/>
              <w:ind w:right="-140"/>
              <w:rPr>
                <w:rFonts w:eastAsia="PMingLiU" w:cs="Times New Roman"/>
                <w:szCs w:val="28"/>
                <w:lang w:eastAsia="zh-TW"/>
              </w:rPr>
            </w:pPr>
            <w:r>
              <w:rPr>
                <w:rFonts w:eastAsia="PMingLiU" w:cs="Times New Roman"/>
                <w:szCs w:val="28"/>
                <w:lang w:eastAsia="zh-TW"/>
              </w:rPr>
              <w:t>*</w:t>
            </w:r>
          </w:p>
        </w:tc>
      </w:tr>
      <w:tr w:rsidR="0044633D" w:rsidRPr="00695A6A" w:rsidTr="00BF12F0">
        <w:tc>
          <w:tcPr>
            <w:tcW w:w="851" w:type="dxa"/>
          </w:tcPr>
          <w:p w:rsidR="0044633D" w:rsidRPr="00695A6A" w:rsidRDefault="0044633D" w:rsidP="00BF12F0">
            <w:pPr>
              <w:spacing w:after="0" w:line="240" w:lineRule="auto"/>
              <w:ind w:right="-140"/>
              <w:jc w:val="center"/>
              <w:rPr>
                <w:rFonts w:eastAsia="PMingLiU" w:cs="Times New Roman"/>
                <w:szCs w:val="28"/>
                <w:lang w:eastAsia="zh-TW"/>
              </w:rPr>
            </w:pPr>
            <w:r>
              <w:rPr>
                <w:rFonts w:eastAsia="PMingLiU" w:cs="Times New Roman"/>
                <w:szCs w:val="28"/>
                <w:lang w:eastAsia="zh-TW"/>
              </w:rPr>
              <w:t>4</w:t>
            </w:r>
          </w:p>
        </w:tc>
        <w:tc>
          <w:tcPr>
            <w:tcW w:w="5387" w:type="dxa"/>
          </w:tcPr>
          <w:p w:rsidR="0044633D" w:rsidRPr="00695A6A" w:rsidRDefault="0044633D" w:rsidP="001227F9">
            <w:pPr>
              <w:spacing w:after="0" w:line="240" w:lineRule="auto"/>
              <w:ind w:right="34"/>
              <w:rPr>
                <w:rFonts w:eastAsia="PMingLiU" w:cs="Times New Roman"/>
                <w:szCs w:val="28"/>
                <w:lang w:eastAsia="zh-TW"/>
              </w:rPr>
            </w:pPr>
            <w:r w:rsidRPr="0044633D">
              <w:rPr>
                <w:rFonts w:eastAsia="PMingLiU" w:cs="Times New Roman"/>
                <w:bCs/>
                <w:szCs w:val="28"/>
                <w:lang w:eastAsia="zh-TW"/>
              </w:rPr>
              <w:t xml:space="preserve">Программа </w:t>
            </w:r>
            <w:r w:rsidRPr="00695A6A">
              <w:rPr>
                <w:rFonts w:eastAsia="PMingLiU" w:cs="Times New Roman"/>
                <w:bCs/>
                <w:szCs w:val="28"/>
                <w:lang w:eastAsia="zh-TW"/>
              </w:rPr>
              <w:t>определения контуров объекта с последующим расчетом его объема на основе данных автоматического трехмерного сканирования</w:t>
            </w:r>
          </w:p>
        </w:tc>
        <w:tc>
          <w:tcPr>
            <w:tcW w:w="2849" w:type="dxa"/>
          </w:tcPr>
          <w:p w:rsidR="0044633D" w:rsidRDefault="001227F9" w:rsidP="00881A8F">
            <w:pPr>
              <w:ind w:right="-140"/>
              <w:jc w:val="center"/>
            </w:pPr>
            <w:r w:rsidRPr="00505AB8">
              <w:t>Н</w:t>
            </w:r>
            <w:r w:rsidR="0044633D" w:rsidRPr="00505AB8">
              <w:t>аличие</w:t>
            </w:r>
          </w:p>
          <w:p w:rsidR="001227F9" w:rsidRDefault="001227F9" w:rsidP="00881A8F">
            <w:pPr>
              <w:ind w:right="-140"/>
              <w:jc w:val="center"/>
            </w:pPr>
          </w:p>
        </w:tc>
        <w:tc>
          <w:tcPr>
            <w:tcW w:w="411" w:type="dxa"/>
          </w:tcPr>
          <w:p w:rsidR="0044633D" w:rsidRPr="00695A6A" w:rsidRDefault="0044633D" w:rsidP="00881A8F">
            <w:pPr>
              <w:spacing w:after="0" w:line="240" w:lineRule="auto"/>
              <w:ind w:right="-140"/>
              <w:rPr>
                <w:rFonts w:eastAsia="PMingLiU" w:cs="Times New Roman"/>
                <w:szCs w:val="28"/>
                <w:lang w:eastAsia="zh-TW"/>
              </w:rPr>
            </w:pPr>
            <w:r w:rsidRPr="00695A6A">
              <w:rPr>
                <w:rFonts w:eastAsia="PMingLiU" w:cs="Times New Roman"/>
                <w:szCs w:val="28"/>
                <w:lang w:eastAsia="zh-TW"/>
              </w:rPr>
              <w:t>*</w:t>
            </w:r>
          </w:p>
        </w:tc>
      </w:tr>
      <w:tr w:rsidR="0044633D" w:rsidRPr="00695A6A" w:rsidTr="00BF12F0">
        <w:tc>
          <w:tcPr>
            <w:tcW w:w="851" w:type="dxa"/>
          </w:tcPr>
          <w:p w:rsidR="0044633D" w:rsidRPr="00695A6A" w:rsidRDefault="0044633D" w:rsidP="00BF12F0">
            <w:pPr>
              <w:spacing w:after="0" w:line="240" w:lineRule="auto"/>
              <w:ind w:right="-140"/>
              <w:jc w:val="center"/>
              <w:rPr>
                <w:rFonts w:eastAsia="PMingLiU" w:cs="Times New Roman"/>
                <w:szCs w:val="28"/>
                <w:lang w:eastAsia="zh-TW"/>
              </w:rPr>
            </w:pPr>
            <w:r>
              <w:rPr>
                <w:rFonts w:eastAsia="PMingLiU" w:cs="Times New Roman"/>
                <w:szCs w:val="28"/>
                <w:lang w:eastAsia="zh-TW"/>
              </w:rPr>
              <w:t>5</w:t>
            </w:r>
          </w:p>
        </w:tc>
        <w:tc>
          <w:tcPr>
            <w:tcW w:w="5387" w:type="dxa"/>
          </w:tcPr>
          <w:p w:rsidR="0044633D" w:rsidRPr="00D701EF" w:rsidRDefault="0044633D" w:rsidP="001227F9">
            <w:pPr>
              <w:spacing w:after="0" w:line="240" w:lineRule="auto"/>
              <w:ind w:right="34"/>
              <w:rPr>
                <w:rFonts w:eastAsia="PMingLiU" w:cs="Times New Roman"/>
                <w:bCs/>
                <w:szCs w:val="28"/>
                <w:lang w:eastAsia="zh-TW"/>
              </w:rPr>
            </w:pPr>
            <w:r w:rsidRPr="00D701EF">
              <w:rPr>
                <w:rFonts w:eastAsia="PMingLiU" w:cs="Times New Roman"/>
                <w:szCs w:val="28"/>
                <w:lang w:eastAsia="zh-TW"/>
              </w:rPr>
              <w:t>Программа объёмного изображения с повышенной контрастностью за счет сканирования в нескольких смежных срезах</w:t>
            </w:r>
          </w:p>
        </w:tc>
        <w:tc>
          <w:tcPr>
            <w:tcW w:w="2849" w:type="dxa"/>
          </w:tcPr>
          <w:p w:rsidR="0044633D" w:rsidRDefault="000C34C6" w:rsidP="00881A8F">
            <w:pPr>
              <w:ind w:right="-140"/>
              <w:jc w:val="center"/>
            </w:pPr>
            <w:r w:rsidRPr="00B137AD">
              <w:t>Н</w:t>
            </w:r>
            <w:r w:rsidR="0044633D" w:rsidRPr="00B137AD">
              <w:t>аличие</w:t>
            </w:r>
          </w:p>
          <w:p w:rsidR="008B5C59" w:rsidRDefault="008B5C59" w:rsidP="00881A8F">
            <w:pPr>
              <w:ind w:right="-140"/>
              <w:jc w:val="center"/>
            </w:pPr>
          </w:p>
        </w:tc>
        <w:tc>
          <w:tcPr>
            <w:tcW w:w="411" w:type="dxa"/>
          </w:tcPr>
          <w:p w:rsidR="0044633D" w:rsidRPr="00695A6A" w:rsidRDefault="00D701EF" w:rsidP="00881A8F">
            <w:pPr>
              <w:spacing w:after="0" w:line="240" w:lineRule="auto"/>
              <w:ind w:right="-140"/>
              <w:rPr>
                <w:rFonts w:eastAsia="PMingLiU" w:cs="Times New Roman"/>
                <w:szCs w:val="28"/>
                <w:lang w:eastAsia="zh-TW"/>
              </w:rPr>
            </w:pPr>
            <w:r>
              <w:rPr>
                <w:rFonts w:eastAsia="PMingLiU" w:cs="Times New Roman"/>
                <w:szCs w:val="28"/>
                <w:lang w:eastAsia="zh-TW"/>
              </w:rPr>
              <w:t>*</w:t>
            </w:r>
          </w:p>
        </w:tc>
      </w:tr>
      <w:tr w:rsidR="0044633D" w:rsidRPr="00695A6A" w:rsidTr="00BF12F0">
        <w:tc>
          <w:tcPr>
            <w:tcW w:w="851" w:type="dxa"/>
          </w:tcPr>
          <w:p w:rsidR="0044633D" w:rsidRPr="00695A6A" w:rsidRDefault="00A36DD1" w:rsidP="00BF12F0">
            <w:pPr>
              <w:spacing w:after="0" w:line="240" w:lineRule="auto"/>
              <w:ind w:right="-140"/>
              <w:jc w:val="center"/>
              <w:rPr>
                <w:rFonts w:eastAsia="PMingLiU" w:cs="Times New Roman"/>
                <w:szCs w:val="28"/>
                <w:lang w:eastAsia="zh-TW"/>
              </w:rPr>
            </w:pPr>
            <w:r>
              <w:rPr>
                <w:rFonts w:eastAsia="PMingLiU" w:cs="Times New Roman"/>
                <w:szCs w:val="28"/>
                <w:lang w:eastAsia="zh-TW"/>
              </w:rPr>
              <w:t>6</w:t>
            </w:r>
          </w:p>
        </w:tc>
        <w:tc>
          <w:tcPr>
            <w:tcW w:w="5387" w:type="dxa"/>
          </w:tcPr>
          <w:p w:rsidR="0044633D" w:rsidRPr="00D701EF" w:rsidRDefault="0044633D" w:rsidP="001227F9">
            <w:pPr>
              <w:spacing w:after="0" w:line="240" w:lineRule="auto"/>
              <w:ind w:right="34"/>
              <w:rPr>
                <w:rFonts w:eastAsia="PMingLiU" w:cs="Times New Roman"/>
                <w:szCs w:val="28"/>
                <w:lang w:eastAsia="zh-TW"/>
              </w:rPr>
            </w:pPr>
            <w:r w:rsidRPr="00D701EF">
              <w:rPr>
                <w:rFonts w:eastAsia="PMingLiU" w:cs="Times New Roman"/>
                <w:szCs w:val="28"/>
                <w:lang w:eastAsia="zh-TW"/>
              </w:rPr>
              <w:t xml:space="preserve">Программа </w:t>
            </w:r>
            <w:proofErr w:type="spellStart"/>
            <w:r w:rsidRPr="00D701EF">
              <w:rPr>
                <w:rFonts w:eastAsia="PMingLiU" w:cs="Times New Roman"/>
                <w:szCs w:val="28"/>
                <w:lang w:eastAsia="zh-TW"/>
              </w:rPr>
              <w:t>мультипланового</w:t>
            </w:r>
            <w:proofErr w:type="spellEnd"/>
            <w:r w:rsidRPr="00D701EF">
              <w:rPr>
                <w:rFonts w:eastAsia="PMingLiU" w:cs="Times New Roman"/>
                <w:szCs w:val="28"/>
                <w:lang w:eastAsia="zh-TW"/>
              </w:rPr>
              <w:t xml:space="preserve"> отображения в реальном времени</w:t>
            </w:r>
          </w:p>
        </w:tc>
        <w:tc>
          <w:tcPr>
            <w:tcW w:w="2849" w:type="dxa"/>
          </w:tcPr>
          <w:p w:rsidR="0044633D" w:rsidRDefault="008928E7" w:rsidP="00881A8F">
            <w:pPr>
              <w:ind w:right="-140"/>
              <w:jc w:val="center"/>
            </w:pPr>
            <w:r w:rsidRPr="00B137AD">
              <w:t>Н</w:t>
            </w:r>
            <w:r w:rsidR="0044633D" w:rsidRPr="00B137AD">
              <w:t>аличие</w:t>
            </w:r>
          </w:p>
        </w:tc>
        <w:tc>
          <w:tcPr>
            <w:tcW w:w="411" w:type="dxa"/>
          </w:tcPr>
          <w:p w:rsidR="0044633D" w:rsidRPr="00695A6A" w:rsidRDefault="00D701EF" w:rsidP="00881A8F">
            <w:pPr>
              <w:spacing w:after="0" w:line="240" w:lineRule="auto"/>
              <w:ind w:right="-140"/>
              <w:rPr>
                <w:rFonts w:eastAsia="PMingLiU" w:cs="Times New Roman"/>
                <w:szCs w:val="28"/>
                <w:lang w:eastAsia="zh-TW"/>
              </w:rPr>
            </w:pPr>
            <w:r>
              <w:rPr>
                <w:rFonts w:eastAsia="PMingLiU" w:cs="Times New Roman"/>
                <w:szCs w:val="28"/>
                <w:lang w:eastAsia="zh-TW"/>
              </w:rPr>
              <w:t>*</w:t>
            </w:r>
          </w:p>
        </w:tc>
      </w:tr>
      <w:tr w:rsidR="0044633D" w:rsidRPr="00695A6A" w:rsidTr="00BF12F0">
        <w:tc>
          <w:tcPr>
            <w:tcW w:w="851" w:type="dxa"/>
          </w:tcPr>
          <w:p w:rsidR="0044633D" w:rsidRPr="00695A6A" w:rsidRDefault="00A36DD1" w:rsidP="00BF12F0">
            <w:pPr>
              <w:spacing w:after="0" w:line="240" w:lineRule="auto"/>
              <w:ind w:right="-140"/>
              <w:jc w:val="center"/>
              <w:rPr>
                <w:rFonts w:eastAsia="PMingLiU" w:cs="Times New Roman"/>
                <w:szCs w:val="28"/>
                <w:lang w:eastAsia="zh-TW"/>
              </w:rPr>
            </w:pPr>
            <w:r>
              <w:rPr>
                <w:rFonts w:eastAsia="PMingLiU" w:cs="Times New Roman"/>
                <w:szCs w:val="28"/>
                <w:lang w:eastAsia="zh-TW"/>
              </w:rPr>
              <w:t>7</w:t>
            </w:r>
          </w:p>
        </w:tc>
        <w:tc>
          <w:tcPr>
            <w:tcW w:w="5387" w:type="dxa"/>
          </w:tcPr>
          <w:p w:rsidR="0044633D" w:rsidRPr="00D701EF" w:rsidRDefault="0044633D" w:rsidP="001227F9">
            <w:pPr>
              <w:spacing w:after="0" w:line="240" w:lineRule="auto"/>
              <w:ind w:right="34"/>
              <w:rPr>
                <w:rFonts w:eastAsia="PMingLiU" w:cs="Times New Roman"/>
                <w:szCs w:val="28"/>
                <w:lang w:eastAsia="zh-TW"/>
              </w:rPr>
            </w:pPr>
            <w:r w:rsidRPr="00D701EF">
              <w:rPr>
                <w:rFonts w:eastAsia="PMingLiU" w:cs="Times New Roman"/>
                <w:szCs w:val="28"/>
                <w:lang w:eastAsia="zh-TW"/>
              </w:rPr>
              <w:t>Программа объемного отображения плода по типу «виртуальной</w:t>
            </w:r>
            <w:r w:rsidR="00CA05A5" w:rsidRPr="00D701EF">
              <w:rPr>
                <w:rFonts w:eastAsia="PMingLiU" w:cs="Times New Roman"/>
                <w:szCs w:val="28"/>
                <w:lang w:eastAsia="zh-TW"/>
              </w:rPr>
              <w:t xml:space="preserve"> </w:t>
            </w:r>
            <w:proofErr w:type="spellStart"/>
            <w:r w:rsidRPr="00D701EF">
              <w:rPr>
                <w:rFonts w:eastAsia="PMingLiU" w:cs="Times New Roman"/>
                <w:szCs w:val="28"/>
                <w:lang w:eastAsia="zh-TW"/>
              </w:rPr>
              <w:t>амниоскопии</w:t>
            </w:r>
            <w:proofErr w:type="spellEnd"/>
            <w:r w:rsidRPr="00D701EF">
              <w:rPr>
                <w:rFonts w:eastAsia="PMingLiU" w:cs="Times New Roman"/>
                <w:szCs w:val="28"/>
                <w:lang w:eastAsia="zh-TW"/>
              </w:rPr>
              <w:t>» с использованием перемещаемого виртуального источника освещения</w:t>
            </w:r>
          </w:p>
        </w:tc>
        <w:tc>
          <w:tcPr>
            <w:tcW w:w="2849" w:type="dxa"/>
          </w:tcPr>
          <w:p w:rsidR="0044633D" w:rsidRDefault="000C34C6" w:rsidP="00881A8F">
            <w:pPr>
              <w:ind w:right="-140"/>
              <w:jc w:val="center"/>
            </w:pPr>
            <w:r w:rsidRPr="00B137AD">
              <w:t>Н</w:t>
            </w:r>
            <w:r w:rsidR="0044633D" w:rsidRPr="00B137AD">
              <w:t>аличие</w:t>
            </w:r>
          </w:p>
          <w:p w:rsidR="000C34C6" w:rsidRDefault="000C34C6" w:rsidP="00881A8F">
            <w:pPr>
              <w:ind w:right="-140"/>
              <w:jc w:val="center"/>
            </w:pPr>
          </w:p>
        </w:tc>
        <w:tc>
          <w:tcPr>
            <w:tcW w:w="411" w:type="dxa"/>
          </w:tcPr>
          <w:p w:rsidR="0044633D" w:rsidRPr="00695A6A" w:rsidRDefault="0044633D" w:rsidP="00881A8F">
            <w:pPr>
              <w:spacing w:after="0" w:line="240" w:lineRule="auto"/>
              <w:ind w:right="-140"/>
              <w:rPr>
                <w:rFonts w:eastAsia="PMingLiU" w:cs="Times New Roman"/>
                <w:szCs w:val="28"/>
                <w:lang w:eastAsia="zh-TW"/>
              </w:rPr>
            </w:pPr>
          </w:p>
        </w:tc>
      </w:tr>
      <w:tr w:rsidR="0044633D" w:rsidRPr="00695A6A" w:rsidTr="00BF12F0">
        <w:tc>
          <w:tcPr>
            <w:tcW w:w="851" w:type="dxa"/>
          </w:tcPr>
          <w:p w:rsidR="0044633D" w:rsidRPr="00695A6A" w:rsidRDefault="00A36DD1" w:rsidP="00BF12F0">
            <w:pPr>
              <w:spacing w:after="0" w:line="240" w:lineRule="auto"/>
              <w:ind w:right="-140"/>
              <w:jc w:val="center"/>
              <w:rPr>
                <w:rFonts w:eastAsia="PMingLiU" w:cs="Times New Roman"/>
                <w:szCs w:val="28"/>
                <w:lang w:eastAsia="zh-TW"/>
              </w:rPr>
            </w:pPr>
            <w:r>
              <w:rPr>
                <w:rFonts w:eastAsia="PMingLiU" w:cs="Times New Roman"/>
                <w:szCs w:val="28"/>
                <w:lang w:eastAsia="zh-TW"/>
              </w:rPr>
              <w:t>8</w:t>
            </w:r>
          </w:p>
        </w:tc>
        <w:tc>
          <w:tcPr>
            <w:tcW w:w="5387" w:type="dxa"/>
          </w:tcPr>
          <w:p w:rsidR="0044633D" w:rsidRPr="00695A6A" w:rsidRDefault="0044633D" w:rsidP="001227F9">
            <w:pPr>
              <w:spacing w:after="0" w:line="240" w:lineRule="auto"/>
              <w:ind w:right="34"/>
              <w:rPr>
                <w:rFonts w:eastAsia="PMingLiU" w:cs="Times New Roman"/>
                <w:szCs w:val="28"/>
                <w:lang w:eastAsia="zh-TW"/>
              </w:rPr>
            </w:pPr>
            <w:r w:rsidRPr="00695A6A">
              <w:rPr>
                <w:rFonts w:eastAsia="PMingLiU" w:cs="Times New Roman"/>
                <w:szCs w:val="28"/>
                <w:lang w:eastAsia="zh-TW"/>
              </w:rPr>
              <w:t xml:space="preserve">Программное обеспечение автоматического расчета трех размеров и объема </w:t>
            </w:r>
            <w:proofErr w:type="spellStart"/>
            <w:r w:rsidRPr="00695A6A">
              <w:rPr>
                <w:rFonts w:eastAsia="PMingLiU" w:cs="Times New Roman"/>
                <w:szCs w:val="28"/>
                <w:lang w:eastAsia="zh-TW"/>
              </w:rPr>
              <w:t>анэхогенных</w:t>
            </w:r>
            <w:proofErr w:type="spellEnd"/>
            <w:r w:rsidRPr="00695A6A">
              <w:rPr>
                <w:rFonts w:eastAsia="PMingLiU" w:cs="Times New Roman"/>
                <w:szCs w:val="28"/>
                <w:lang w:eastAsia="zh-TW"/>
              </w:rPr>
              <w:t xml:space="preserve"> образований и структур в режиме объемной реконструкции</w:t>
            </w:r>
          </w:p>
        </w:tc>
        <w:tc>
          <w:tcPr>
            <w:tcW w:w="2849" w:type="dxa"/>
          </w:tcPr>
          <w:p w:rsidR="0044633D" w:rsidRDefault="001227F9" w:rsidP="00881A8F">
            <w:pPr>
              <w:ind w:right="-140"/>
              <w:jc w:val="center"/>
            </w:pPr>
            <w:r w:rsidRPr="00B137AD">
              <w:t>Н</w:t>
            </w:r>
            <w:r w:rsidR="0044633D" w:rsidRPr="00B137AD">
              <w:t>аличие</w:t>
            </w:r>
          </w:p>
          <w:p w:rsidR="008B5C59" w:rsidRDefault="008B5C59" w:rsidP="00881A8F">
            <w:pPr>
              <w:ind w:right="-140"/>
              <w:jc w:val="center"/>
            </w:pPr>
          </w:p>
        </w:tc>
        <w:tc>
          <w:tcPr>
            <w:tcW w:w="411" w:type="dxa"/>
          </w:tcPr>
          <w:p w:rsidR="0044633D" w:rsidRPr="00695A6A" w:rsidRDefault="00D701EF" w:rsidP="00881A8F">
            <w:pPr>
              <w:spacing w:after="0" w:line="240" w:lineRule="auto"/>
              <w:ind w:right="-140"/>
              <w:rPr>
                <w:rFonts w:eastAsia="PMingLiU" w:cs="Times New Roman"/>
                <w:szCs w:val="28"/>
                <w:lang w:eastAsia="zh-TW"/>
              </w:rPr>
            </w:pPr>
            <w:r>
              <w:rPr>
                <w:rFonts w:eastAsia="PMingLiU" w:cs="Times New Roman"/>
                <w:szCs w:val="28"/>
                <w:lang w:eastAsia="zh-TW"/>
              </w:rPr>
              <w:t>*</w:t>
            </w:r>
          </w:p>
        </w:tc>
      </w:tr>
      <w:tr w:rsidR="0044633D" w:rsidRPr="00695A6A" w:rsidTr="00BF12F0">
        <w:tc>
          <w:tcPr>
            <w:tcW w:w="851" w:type="dxa"/>
          </w:tcPr>
          <w:p w:rsidR="0044633D" w:rsidRPr="00695A6A" w:rsidRDefault="00A36DD1" w:rsidP="00BF12F0">
            <w:pPr>
              <w:spacing w:after="0" w:line="240" w:lineRule="auto"/>
              <w:ind w:right="-140"/>
              <w:jc w:val="center"/>
              <w:rPr>
                <w:rFonts w:eastAsia="PMingLiU" w:cs="Times New Roman"/>
                <w:szCs w:val="28"/>
                <w:lang w:eastAsia="zh-TW"/>
              </w:rPr>
            </w:pPr>
            <w:r>
              <w:rPr>
                <w:rFonts w:eastAsia="PMingLiU" w:cs="Times New Roman"/>
                <w:szCs w:val="28"/>
                <w:lang w:eastAsia="zh-TW"/>
              </w:rPr>
              <w:t>9</w:t>
            </w:r>
          </w:p>
        </w:tc>
        <w:tc>
          <w:tcPr>
            <w:tcW w:w="5387" w:type="dxa"/>
          </w:tcPr>
          <w:p w:rsidR="0044633D" w:rsidRPr="00695A6A" w:rsidRDefault="0044633D" w:rsidP="001227F9">
            <w:pPr>
              <w:spacing w:after="0" w:line="240" w:lineRule="auto"/>
              <w:ind w:right="34"/>
              <w:rPr>
                <w:rFonts w:eastAsia="PMingLiU" w:cs="Times New Roman"/>
                <w:szCs w:val="28"/>
                <w:lang w:eastAsia="zh-TW"/>
              </w:rPr>
            </w:pPr>
            <w:r w:rsidRPr="00695A6A">
              <w:rPr>
                <w:rFonts w:eastAsia="PMingLiU" w:cs="Times New Roman"/>
                <w:szCs w:val="28"/>
                <w:lang w:eastAsia="zh-TW"/>
              </w:rPr>
              <w:t>Программа автоматического расчета толщины воротникового пространства</w:t>
            </w:r>
          </w:p>
        </w:tc>
        <w:tc>
          <w:tcPr>
            <w:tcW w:w="2849" w:type="dxa"/>
          </w:tcPr>
          <w:p w:rsidR="000C34C6" w:rsidRDefault="000C34C6" w:rsidP="002A2114">
            <w:pPr>
              <w:ind w:right="-140"/>
              <w:jc w:val="center"/>
            </w:pPr>
            <w:r w:rsidRPr="00B137AD">
              <w:t>Н</w:t>
            </w:r>
            <w:r w:rsidR="0044633D" w:rsidRPr="00B137AD">
              <w:t>аличие</w:t>
            </w:r>
          </w:p>
        </w:tc>
        <w:tc>
          <w:tcPr>
            <w:tcW w:w="411" w:type="dxa"/>
          </w:tcPr>
          <w:p w:rsidR="0044633D" w:rsidRPr="00695A6A" w:rsidRDefault="0044633D" w:rsidP="00881A8F">
            <w:pPr>
              <w:spacing w:after="0" w:line="240" w:lineRule="auto"/>
              <w:ind w:right="-140"/>
              <w:rPr>
                <w:rFonts w:eastAsia="PMingLiU" w:cs="Times New Roman"/>
                <w:szCs w:val="28"/>
                <w:lang w:eastAsia="zh-TW"/>
              </w:rPr>
            </w:pPr>
          </w:p>
        </w:tc>
      </w:tr>
      <w:tr w:rsidR="0044633D" w:rsidRPr="00695A6A" w:rsidTr="00BF12F0">
        <w:tc>
          <w:tcPr>
            <w:tcW w:w="851" w:type="dxa"/>
          </w:tcPr>
          <w:p w:rsidR="0044633D" w:rsidRPr="00695A6A" w:rsidRDefault="0044633D" w:rsidP="00BF12F0">
            <w:pPr>
              <w:spacing w:after="0" w:line="240" w:lineRule="auto"/>
              <w:ind w:right="-140"/>
              <w:jc w:val="center"/>
              <w:rPr>
                <w:rFonts w:eastAsia="PMingLiU" w:cs="Times New Roman"/>
                <w:szCs w:val="28"/>
                <w:lang w:eastAsia="zh-TW"/>
              </w:rPr>
            </w:pPr>
            <w:r>
              <w:rPr>
                <w:rFonts w:eastAsia="PMingLiU" w:cs="Times New Roman"/>
                <w:szCs w:val="28"/>
                <w:lang w:eastAsia="zh-TW"/>
              </w:rPr>
              <w:t>1</w:t>
            </w:r>
            <w:r w:rsidR="00A36DD1">
              <w:rPr>
                <w:rFonts w:eastAsia="PMingLiU" w:cs="Times New Roman"/>
                <w:szCs w:val="28"/>
                <w:lang w:eastAsia="zh-TW"/>
              </w:rPr>
              <w:t>0</w:t>
            </w:r>
          </w:p>
        </w:tc>
        <w:tc>
          <w:tcPr>
            <w:tcW w:w="5387" w:type="dxa"/>
          </w:tcPr>
          <w:p w:rsidR="0044633D" w:rsidRPr="00695A6A" w:rsidRDefault="0044633D" w:rsidP="0012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eastAsia="PMingLiU" w:cs="Times New Roman"/>
                <w:szCs w:val="28"/>
                <w:lang w:eastAsia="zh-TW"/>
              </w:rPr>
            </w:pPr>
            <w:r w:rsidRPr="00695A6A">
              <w:rPr>
                <w:rFonts w:eastAsia="PMingLiU" w:cs="Times New Roman"/>
                <w:szCs w:val="28"/>
                <w:lang w:eastAsia="zh-TW"/>
              </w:rPr>
              <w:t xml:space="preserve">Специальная </w:t>
            </w:r>
            <w:r>
              <w:rPr>
                <w:rFonts w:eastAsia="PMingLiU" w:cs="Times New Roman"/>
                <w:szCs w:val="28"/>
                <w:lang w:eastAsia="zh-TW"/>
              </w:rPr>
              <w:t>п</w:t>
            </w:r>
            <w:r w:rsidRPr="0044633D">
              <w:rPr>
                <w:rFonts w:eastAsia="PMingLiU" w:cs="Times New Roman"/>
                <w:szCs w:val="28"/>
                <w:lang w:eastAsia="zh-TW"/>
              </w:rPr>
              <w:t xml:space="preserve">рограмма </w:t>
            </w:r>
            <w:r w:rsidRPr="00695A6A">
              <w:rPr>
                <w:rFonts w:eastAsia="PMingLiU" w:cs="Times New Roman"/>
                <w:szCs w:val="28"/>
                <w:lang w:eastAsia="zh-TW"/>
              </w:rPr>
              <w:t>автоматического обнаружения, оконтуривания и измерения основных биометрических параметров плода</w:t>
            </w:r>
          </w:p>
        </w:tc>
        <w:tc>
          <w:tcPr>
            <w:tcW w:w="2849" w:type="dxa"/>
          </w:tcPr>
          <w:p w:rsidR="0044633D" w:rsidRDefault="001227F9" w:rsidP="00881A8F">
            <w:pPr>
              <w:ind w:right="-140"/>
              <w:jc w:val="center"/>
            </w:pPr>
            <w:r w:rsidRPr="00B137AD">
              <w:t>Н</w:t>
            </w:r>
            <w:r w:rsidR="0044633D" w:rsidRPr="00B137AD">
              <w:t>аличие</w:t>
            </w:r>
          </w:p>
          <w:p w:rsidR="000C34C6" w:rsidRDefault="000C34C6" w:rsidP="00881A8F">
            <w:pPr>
              <w:ind w:right="-140"/>
              <w:jc w:val="center"/>
            </w:pPr>
          </w:p>
        </w:tc>
        <w:tc>
          <w:tcPr>
            <w:tcW w:w="411" w:type="dxa"/>
          </w:tcPr>
          <w:p w:rsidR="0044633D" w:rsidRPr="00695A6A" w:rsidRDefault="0044633D" w:rsidP="00881A8F">
            <w:pPr>
              <w:spacing w:after="0" w:line="240" w:lineRule="auto"/>
              <w:ind w:right="-140"/>
              <w:rPr>
                <w:rFonts w:eastAsia="PMingLiU" w:cs="Times New Roman"/>
                <w:szCs w:val="28"/>
                <w:lang w:eastAsia="zh-TW"/>
              </w:rPr>
            </w:pPr>
          </w:p>
        </w:tc>
      </w:tr>
      <w:tr w:rsidR="005F1F42" w:rsidRPr="00695A6A" w:rsidTr="00BF12F0">
        <w:trPr>
          <w:trHeight w:val="695"/>
        </w:trPr>
        <w:tc>
          <w:tcPr>
            <w:tcW w:w="851" w:type="dxa"/>
          </w:tcPr>
          <w:p w:rsidR="005F1F42" w:rsidRDefault="00A36DD1" w:rsidP="00BF12F0">
            <w:pPr>
              <w:spacing w:after="0" w:line="240" w:lineRule="auto"/>
              <w:ind w:right="-140"/>
              <w:jc w:val="center"/>
              <w:rPr>
                <w:rFonts w:eastAsia="PMingLiU" w:cs="Times New Roman"/>
                <w:szCs w:val="28"/>
                <w:lang w:eastAsia="zh-TW"/>
              </w:rPr>
            </w:pPr>
            <w:r>
              <w:rPr>
                <w:rFonts w:eastAsia="PMingLiU" w:cs="Times New Roman"/>
                <w:szCs w:val="28"/>
                <w:lang w:eastAsia="zh-TW"/>
              </w:rPr>
              <w:lastRenderedPageBreak/>
              <w:t>11</w:t>
            </w:r>
          </w:p>
        </w:tc>
        <w:tc>
          <w:tcPr>
            <w:tcW w:w="5387" w:type="dxa"/>
          </w:tcPr>
          <w:p w:rsidR="005F1F42" w:rsidRPr="009E3CA6" w:rsidRDefault="005F1F42" w:rsidP="00426618">
            <w:pPr>
              <w:spacing w:after="0" w:line="240" w:lineRule="auto"/>
              <w:ind w:right="34"/>
              <w:jc w:val="both"/>
              <w:rPr>
                <w:rFonts w:eastAsia="PMingLiU" w:cs="Times New Roman"/>
                <w:szCs w:val="28"/>
                <w:lang w:eastAsia="zh-TW"/>
              </w:rPr>
            </w:pPr>
            <w:r w:rsidRPr="009E3CA6">
              <w:rPr>
                <w:rFonts w:eastAsia="PMingLiU" w:cs="Times New Roman"/>
                <w:szCs w:val="28"/>
                <w:lang w:eastAsia="zh-TW"/>
              </w:rPr>
              <w:t xml:space="preserve">Программа визуализации мелких сосудов </w:t>
            </w:r>
            <w:r w:rsidR="00426618">
              <w:rPr>
                <w:rFonts w:eastAsia="PMingLiU" w:cs="Times New Roman"/>
                <w:szCs w:val="28"/>
                <w:lang w:eastAsia="zh-TW"/>
              </w:rPr>
              <w:t>в объемных режимах</w:t>
            </w:r>
          </w:p>
        </w:tc>
        <w:tc>
          <w:tcPr>
            <w:tcW w:w="2849" w:type="dxa"/>
          </w:tcPr>
          <w:p w:rsidR="00426618" w:rsidRPr="00D713AF" w:rsidRDefault="000C34C6" w:rsidP="002A2114">
            <w:pPr>
              <w:ind w:right="-140"/>
              <w:jc w:val="center"/>
            </w:pPr>
            <w:r w:rsidRPr="00D713AF">
              <w:t>Н</w:t>
            </w:r>
            <w:r w:rsidR="005F1F42" w:rsidRPr="00D713AF">
              <w:t>аличие</w:t>
            </w:r>
          </w:p>
        </w:tc>
        <w:tc>
          <w:tcPr>
            <w:tcW w:w="411" w:type="dxa"/>
          </w:tcPr>
          <w:p w:rsidR="005F1F42" w:rsidRPr="00695A6A" w:rsidRDefault="005F1F42" w:rsidP="00881A8F">
            <w:pPr>
              <w:spacing w:after="0" w:line="240" w:lineRule="auto"/>
              <w:ind w:right="-140"/>
              <w:rPr>
                <w:rFonts w:eastAsia="PMingLiU" w:cs="Times New Roman"/>
                <w:szCs w:val="28"/>
                <w:lang w:eastAsia="zh-TW"/>
              </w:rPr>
            </w:pPr>
          </w:p>
        </w:tc>
      </w:tr>
      <w:tr w:rsidR="005F1F42" w:rsidRPr="00695A6A" w:rsidTr="00BF12F0">
        <w:tc>
          <w:tcPr>
            <w:tcW w:w="851" w:type="dxa"/>
          </w:tcPr>
          <w:p w:rsidR="005F1F42" w:rsidRDefault="00A36DD1" w:rsidP="00BF12F0">
            <w:pPr>
              <w:spacing w:after="0" w:line="240" w:lineRule="auto"/>
              <w:ind w:right="-140"/>
              <w:jc w:val="center"/>
              <w:rPr>
                <w:rFonts w:eastAsia="PMingLiU" w:cs="Times New Roman"/>
                <w:szCs w:val="28"/>
                <w:lang w:eastAsia="zh-TW"/>
              </w:rPr>
            </w:pPr>
            <w:r>
              <w:rPr>
                <w:rFonts w:eastAsia="PMingLiU" w:cs="Times New Roman"/>
                <w:szCs w:val="28"/>
                <w:lang w:eastAsia="zh-TW"/>
              </w:rPr>
              <w:t>12</w:t>
            </w:r>
          </w:p>
        </w:tc>
        <w:tc>
          <w:tcPr>
            <w:tcW w:w="5387" w:type="dxa"/>
          </w:tcPr>
          <w:p w:rsidR="00B71942" w:rsidRPr="009E3CA6" w:rsidRDefault="005F1F42" w:rsidP="001227F9">
            <w:pPr>
              <w:spacing w:after="0" w:line="240" w:lineRule="auto"/>
              <w:ind w:right="34"/>
              <w:jc w:val="both"/>
              <w:rPr>
                <w:rFonts w:eastAsia="PMingLiU" w:cs="Times New Roman"/>
                <w:szCs w:val="28"/>
                <w:lang w:eastAsia="zh-TW"/>
              </w:rPr>
            </w:pPr>
            <w:r w:rsidRPr="009E3CA6">
              <w:rPr>
                <w:rFonts w:eastAsia="PMingLiU" w:cs="Times New Roman"/>
                <w:szCs w:val="28"/>
                <w:lang w:eastAsia="zh-TW"/>
              </w:rPr>
              <w:t>Программа исследования объекта в режимах 3D и 4D по любой произвольно проведенной линии и с регулируемой толщиной среза с возможностью применения в режиме реального сканирования</w:t>
            </w:r>
          </w:p>
        </w:tc>
        <w:tc>
          <w:tcPr>
            <w:tcW w:w="2849" w:type="dxa"/>
          </w:tcPr>
          <w:p w:rsidR="000C34C6" w:rsidRDefault="000C34C6" w:rsidP="00881A8F">
            <w:pPr>
              <w:ind w:right="-140"/>
              <w:jc w:val="center"/>
            </w:pPr>
            <w:r w:rsidRPr="00D713AF">
              <w:t>Н</w:t>
            </w:r>
            <w:r w:rsidR="005F1F42" w:rsidRPr="00D713AF">
              <w:t>аличие</w:t>
            </w:r>
          </w:p>
          <w:p w:rsidR="008B5C59" w:rsidRPr="00D713AF" w:rsidRDefault="008B5C59" w:rsidP="00881A8F">
            <w:pPr>
              <w:ind w:right="-140"/>
              <w:jc w:val="center"/>
            </w:pPr>
          </w:p>
        </w:tc>
        <w:tc>
          <w:tcPr>
            <w:tcW w:w="411" w:type="dxa"/>
          </w:tcPr>
          <w:p w:rsidR="005F1F42" w:rsidRPr="00695A6A" w:rsidRDefault="005F1F42" w:rsidP="00881A8F">
            <w:pPr>
              <w:spacing w:after="0" w:line="240" w:lineRule="auto"/>
              <w:ind w:right="-140"/>
              <w:rPr>
                <w:rFonts w:eastAsia="PMingLiU" w:cs="Times New Roman"/>
                <w:szCs w:val="28"/>
                <w:lang w:eastAsia="zh-TW"/>
              </w:rPr>
            </w:pPr>
          </w:p>
        </w:tc>
      </w:tr>
      <w:tr w:rsidR="00816B24" w:rsidRPr="00695A6A" w:rsidTr="00BF12F0">
        <w:tc>
          <w:tcPr>
            <w:tcW w:w="851" w:type="dxa"/>
          </w:tcPr>
          <w:p w:rsidR="00816B24" w:rsidRDefault="00CD3438" w:rsidP="00CA05A5">
            <w:pPr>
              <w:spacing w:after="0" w:line="240" w:lineRule="auto"/>
              <w:ind w:right="-140"/>
              <w:jc w:val="center"/>
              <w:rPr>
                <w:rFonts w:eastAsia="PMingLiU" w:cs="Times New Roman"/>
                <w:szCs w:val="28"/>
                <w:lang w:eastAsia="zh-TW"/>
              </w:rPr>
            </w:pPr>
            <w:r>
              <w:rPr>
                <w:rFonts w:eastAsia="PMingLiU" w:cs="Times New Roman"/>
                <w:szCs w:val="28"/>
                <w:lang w:eastAsia="zh-TW"/>
              </w:rPr>
              <w:t>1</w:t>
            </w:r>
            <w:r w:rsidR="00CA05A5">
              <w:rPr>
                <w:rFonts w:eastAsia="PMingLiU" w:cs="Times New Roman"/>
                <w:szCs w:val="28"/>
                <w:lang w:eastAsia="zh-TW"/>
              </w:rPr>
              <w:t>3</w:t>
            </w:r>
          </w:p>
        </w:tc>
        <w:tc>
          <w:tcPr>
            <w:tcW w:w="5387" w:type="dxa"/>
          </w:tcPr>
          <w:p w:rsidR="00816B24" w:rsidRPr="00BC5C14" w:rsidRDefault="00816B24" w:rsidP="00DB248D">
            <w:pPr>
              <w:ind w:right="34"/>
              <w:rPr>
                <w:szCs w:val="26"/>
              </w:rPr>
            </w:pPr>
            <w:proofErr w:type="spellStart"/>
            <w:r w:rsidRPr="00BC5C14">
              <w:rPr>
                <w:szCs w:val="26"/>
              </w:rPr>
              <w:t>Мультипланарная</w:t>
            </w:r>
            <w:proofErr w:type="spellEnd"/>
            <w:r w:rsidRPr="00BC5C14">
              <w:rPr>
                <w:szCs w:val="26"/>
              </w:rPr>
              <w:t xml:space="preserve"> реконструкция 3</w:t>
            </w:r>
            <w:r w:rsidRPr="00BC5C14">
              <w:rPr>
                <w:szCs w:val="26"/>
                <w:lang w:val="en-US"/>
              </w:rPr>
              <w:t>D</w:t>
            </w:r>
            <w:r w:rsidRPr="00BC5C14">
              <w:rPr>
                <w:szCs w:val="26"/>
              </w:rPr>
              <w:t xml:space="preserve"> изображения</w:t>
            </w:r>
          </w:p>
        </w:tc>
        <w:tc>
          <w:tcPr>
            <w:tcW w:w="2849" w:type="dxa"/>
          </w:tcPr>
          <w:p w:rsidR="00816B24" w:rsidRDefault="008928E7" w:rsidP="00DB248D">
            <w:pPr>
              <w:ind w:right="-140"/>
              <w:jc w:val="center"/>
            </w:pPr>
            <w:r>
              <w:t>Н</w:t>
            </w:r>
            <w:r w:rsidR="00816B24">
              <w:t>аличие</w:t>
            </w:r>
          </w:p>
        </w:tc>
        <w:tc>
          <w:tcPr>
            <w:tcW w:w="411" w:type="dxa"/>
          </w:tcPr>
          <w:p w:rsidR="00816B24" w:rsidRPr="00695A6A" w:rsidRDefault="00816B24" w:rsidP="00881A8F">
            <w:pPr>
              <w:spacing w:after="0" w:line="240" w:lineRule="auto"/>
              <w:ind w:right="-140"/>
              <w:rPr>
                <w:rFonts w:eastAsia="PMingLiU" w:cs="Times New Roman"/>
                <w:szCs w:val="28"/>
                <w:lang w:eastAsia="zh-TW"/>
              </w:rPr>
            </w:pPr>
          </w:p>
        </w:tc>
      </w:tr>
    </w:tbl>
    <w:p w:rsidR="00806044" w:rsidRDefault="00806044" w:rsidP="00881A8F">
      <w:pPr>
        <w:ind w:right="-140"/>
      </w:pPr>
    </w:p>
    <w:p w:rsidR="0044633D" w:rsidRDefault="0044633D" w:rsidP="00881A8F">
      <w:pPr>
        <w:ind w:right="-140"/>
      </w:pPr>
      <w:r>
        <w:t>2.</w:t>
      </w:r>
      <w:proofErr w:type="gramStart"/>
      <w:r>
        <w:t>3.</w:t>
      </w:r>
      <w:r w:rsidR="009E3CA6" w:rsidRPr="009E3CA6">
        <w:rPr>
          <w:szCs w:val="28"/>
        </w:rPr>
        <w:t>Ультразвуковой</w:t>
      </w:r>
      <w:proofErr w:type="gramEnd"/>
      <w:r w:rsidR="009E3CA6" w:rsidRPr="009E3CA6">
        <w:rPr>
          <w:szCs w:val="28"/>
        </w:rPr>
        <w:t xml:space="preserve"> диагностический аппарат </w:t>
      </w:r>
      <w:r w:rsidR="009F3352">
        <w:t xml:space="preserve">высокого </w:t>
      </w:r>
      <w:r w:rsidRPr="0044633D">
        <w:t xml:space="preserve">класса для </w:t>
      </w:r>
      <w:proofErr w:type="spellStart"/>
      <w:r w:rsidR="009E3CA6">
        <w:t>кардио-васкулярных</w:t>
      </w:r>
      <w:proofErr w:type="spellEnd"/>
      <w:r w:rsidRPr="0044633D">
        <w:t xml:space="preserve"> исследований</w:t>
      </w:r>
      <w:r w:rsidR="00BB54A0">
        <w:t>.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387"/>
        <w:gridCol w:w="2835"/>
        <w:gridCol w:w="425"/>
      </w:tblGrid>
      <w:tr w:rsidR="000F5869" w:rsidRPr="004A7943" w:rsidTr="00BF12F0">
        <w:tc>
          <w:tcPr>
            <w:tcW w:w="851" w:type="dxa"/>
            <w:shd w:val="clear" w:color="auto" w:fill="FFFFFF"/>
          </w:tcPr>
          <w:p w:rsidR="000F5869" w:rsidRPr="00D314CF" w:rsidRDefault="000F5869" w:rsidP="00BF12F0">
            <w:pPr>
              <w:ind w:right="-140"/>
              <w:jc w:val="center"/>
            </w:pPr>
            <w:r>
              <w:t>1</w:t>
            </w:r>
          </w:p>
        </w:tc>
        <w:tc>
          <w:tcPr>
            <w:tcW w:w="5387" w:type="dxa"/>
            <w:shd w:val="clear" w:color="auto" w:fill="FFFFFF"/>
          </w:tcPr>
          <w:p w:rsidR="000F5869" w:rsidRPr="002F0277" w:rsidRDefault="000F5869" w:rsidP="00A36DD1">
            <w:pPr>
              <w:ind w:right="34"/>
            </w:pPr>
            <w:r>
              <w:t>Анатомический М-режим</w:t>
            </w:r>
          </w:p>
        </w:tc>
        <w:tc>
          <w:tcPr>
            <w:tcW w:w="2835" w:type="dxa"/>
            <w:shd w:val="clear" w:color="auto" w:fill="FFFFFF"/>
          </w:tcPr>
          <w:p w:rsidR="00C168FF" w:rsidRDefault="00C168FF" w:rsidP="00A36DD1">
            <w:pPr>
              <w:ind w:right="-140"/>
              <w:jc w:val="center"/>
            </w:pPr>
            <w:r w:rsidRPr="00964BB5">
              <w:t>Н</w:t>
            </w:r>
            <w:r w:rsidR="000F5869" w:rsidRPr="00964BB5">
              <w:t>аличие</w:t>
            </w:r>
          </w:p>
        </w:tc>
        <w:tc>
          <w:tcPr>
            <w:tcW w:w="425" w:type="dxa"/>
            <w:shd w:val="clear" w:color="auto" w:fill="FFFFFF"/>
          </w:tcPr>
          <w:p w:rsidR="000F5869" w:rsidRPr="00964BB5" w:rsidRDefault="000F5869" w:rsidP="00881A8F">
            <w:pPr>
              <w:ind w:right="-140"/>
            </w:pPr>
          </w:p>
        </w:tc>
      </w:tr>
      <w:tr w:rsidR="000F5869" w:rsidRPr="00D712C4" w:rsidTr="00BF12F0">
        <w:tc>
          <w:tcPr>
            <w:tcW w:w="851" w:type="dxa"/>
            <w:shd w:val="clear" w:color="auto" w:fill="FFFFFF"/>
          </w:tcPr>
          <w:p w:rsidR="000F5869" w:rsidRPr="00D314CF" w:rsidRDefault="000F5869" w:rsidP="00BF12F0">
            <w:pPr>
              <w:ind w:right="-140"/>
              <w:jc w:val="center"/>
            </w:pPr>
            <w:r>
              <w:t>2</w:t>
            </w:r>
          </w:p>
        </w:tc>
        <w:tc>
          <w:tcPr>
            <w:tcW w:w="5387" w:type="dxa"/>
            <w:shd w:val="clear" w:color="auto" w:fill="FFFFFF"/>
          </w:tcPr>
          <w:p w:rsidR="000F5869" w:rsidRDefault="000F5869" w:rsidP="001227F9">
            <w:pPr>
              <w:ind w:right="34"/>
            </w:pPr>
            <w:r>
              <w:t>Режим импульсно-волновой тканевой допплерографии</w:t>
            </w:r>
          </w:p>
        </w:tc>
        <w:tc>
          <w:tcPr>
            <w:tcW w:w="2835" w:type="dxa"/>
            <w:shd w:val="clear" w:color="auto" w:fill="FFFFFF"/>
          </w:tcPr>
          <w:p w:rsidR="000F5869" w:rsidRDefault="002A2114" w:rsidP="00881A8F">
            <w:pPr>
              <w:ind w:right="-140"/>
              <w:jc w:val="center"/>
            </w:pPr>
            <w:r w:rsidRPr="00964BB5">
              <w:t>Н</w:t>
            </w:r>
            <w:r w:rsidR="000F5869" w:rsidRPr="00964BB5">
              <w:t>аличие</w:t>
            </w:r>
          </w:p>
        </w:tc>
        <w:tc>
          <w:tcPr>
            <w:tcW w:w="425" w:type="dxa"/>
            <w:shd w:val="clear" w:color="auto" w:fill="FFFFFF"/>
          </w:tcPr>
          <w:p w:rsidR="000F5869" w:rsidRPr="00964BB5" w:rsidRDefault="000F5869" w:rsidP="00881A8F">
            <w:pPr>
              <w:ind w:right="-140"/>
            </w:pPr>
          </w:p>
        </w:tc>
      </w:tr>
      <w:tr w:rsidR="000F5869" w:rsidRPr="004A7943" w:rsidTr="00BF12F0">
        <w:tc>
          <w:tcPr>
            <w:tcW w:w="851" w:type="dxa"/>
            <w:shd w:val="clear" w:color="auto" w:fill="FFFFFF"/>
          </w:tcPr>
          <w:p w:rsidR="000F5869" w:rsidRPr="00D314CF" w:rsidRDefault="000F5869" w:rsidP="00BF12F0">
            <w:pPr>
              <w:ind w:right="-140"/>
              <w:jc w:val="center"/>
            </w:pPr>
            <w:r>
              <w:t>3</w:t>
            </w:r>
          </w:p>
        </w:tc>
        <w:tc>
          <w:tcPr>
            <w:tcW w:w="5387" w:type="dxa"/>
            <w:shd w:val="clear" w:color="auto" w:fill="FFFFFF"/>
          </w:tcPr>
          <w:p w:rsidR="000F5869" w:rsidRDefault="000F5869" w:rsidP="001227F9">
            <w:pPr>
              <w:ind w:right="34"/>
            </w:pPr>
            <w:r>
              <w:t xml:space="preserve">Режим тканевого цветового допплеровского картирования движения миокарда </w:t>
            </w:r>
          </w:p>
        </w:tc>
        <w:tc>
          <w:tcPr>
            <w:tcW w:w="2835" w:type="dxa"/>
            <w:shd w:val="clear" w:color="auto" w:fill="FFFFFF"/>
          </w:tcPr>
          <w:p w:rsidR="000F5869" w:rsidRDefault="002A2114" w:rsidP="00881A8F">
            <w:pPr>
              <w:ind w:right="-140"/>
              <w:jc w:val="center"/>
            </w:pPr>
            <w:r w:rsidRPr="00964BB5">
              <w:t>Н</w:t>
            </w:r>
            <w:r w:rsidR="000F5869" w:rsidRPr="00964BB5">
              <w:t>аличие</w:t>
            </w:r>
          </w:p>
        </w:tc>
        <w:tc>
          <w:tcPr>
            <w:tcW w:w="425" w:type="dxa"/>
            <w:shd w:val="clear" w:color="auto" w:fill="FFFFFF"/>
          </w:tcPr>
          <w:p w:rsidR="000F5869" w:rsidRPr="00964BB5" w:rsidRDefault="000F5869" w:rsidP="00881A8F">
            <w:pPr>
              <w:ind w:right="-140"/>
            </w:pPr>
          </w:p>
        </w:tc>
      </w:tr>
      <w:tr w:rsidR="000F5869" w:rsidRPr="004A7943" w:rsidTr="00BF12F0">
        <w:tc>
          <w:tcPr>
            <w:tcW w:w="851" w:type="dxa"/>
            <w:shd w:val="clear" w:color="auto" w:fill="FFFFFF"/>
          </w:tcPr>
          <w:p w:rsidR="000F5869" w:rsidRPr="00D314CF" w:rsidRDefault="000F5869" w:rsidP="00BF12F0">
            <w:pPr>
              <w:ind w:right="-140"/>
              <w:jc w:val="center"/>
            </w:pPr>
            <w:r>
              <w:t>4</w:t>
            </w:r>
          </w:p>
        </w:tc>
        <w:tc>
          <w:tcPr>
            <w:tcW w:w="5387" w:type="dxa"/>
            <w:shd w:val="clear" w:color="auto" w:fill="FFFFFF"/>
          </w:tcPr>
          <w:p w:rsidR="000F5869" w:rsidRPr="00951BCB" w:rsidRDefault="000F5869" w:rsidP="001227F9">
            <w:pPr>
              <w:ind w:right="34"/>
            </w:pPr>
            <w:r w:rsidRPr="00951BCB">
              <w:t xml:space="preserve">Программа качественной и количественной оценки синхронности сократимости миокарда по данным </w:t>
            </w:r>
            <w:r w:rsidRPr="009F3352">
              <w:t>тканевой допплерографии</w:t>
            </w:r>
          </w:p>
        </w:tc>
        <w:tc>
          <w:tcPr>
            <w:tcW w:w="2835" w:type="dxa"/>
            <w:shd w:val="clear" w:color="auto" w:fill="FFFFFF"/>
          </w:tcPr>
          <w:p w:rsidR="000F5869" w:rsidRDefault="002A2114" w:rsidP="00881A8F">
            <w:pPr>
              <w:ind w:right="-140"/>
              <w:jc w:val="center"/>
            </w:pPr>
            <w:r w:rsidRPr="00964BB5">
              <w:t>Н</w:t>
            </w:r>
            <w:r w:rsidR="000F5869" w:rsidRPr="00964BB5">
              <w:t>аличие</w:t>
            </w:r>
          </w:p>
        </w:tc>
        <w:tc>
          <w:tcPr>
            <w:tcW w:w="425" w:type="dxa"/>
            <w:shd w:val="clear" w:color="auto" w:fill="FFFFFF"/>
          </w:tcPr>
          <w:p w:rsidR="000F5869" w:rsidRPr="00964BB5" w:rsidRDefault="000F5869" w:rsidP="00881A8F">
            <w:pPr>
              <w:ind w:right="-140"/>
            </w:pPr>
          </w:p>
        </w:tc>
      </w:tr>
      <w:tr w:rsidR="000F5869" w:rsidRPr="004A7943" w:rsidTr="00BF12F0">
        <w:trPr>
          <w:trHeight w:val="20"/>
        </w:trPr>
        <w:tc>
          <w:tcPr>
            <w:tcW w:w="851" w:type="dxa"/>
          </w:tcPr>
          <w:p w:rsidR="000F5869" w:rsidRPr="002F0277" w:rsidRDefault="000F5869" w:rsidP="00BF12F0">
            <w:pPr>
              <w:ind w:right="-140"/>
              <w:jc w:val="center"/>
            </w:pPr>
            <w:r>
              <w:t>5</w:t>
            </w:r>
          </w:p>
        </w:tc>
        <w:tc>
          <w:tcPr>
            <w:tcW w:w="5387" w:type="dxa"/>
          </w:tcPr>
          <w:p w:rsidR="000F5869" w:rsidRPr="002F0277" w:rsidRDefault="000F5869" w:rsidP="001227F9">
            <w:pPr>
              <w:ind w:right="34"/>
            </w:pPr>
            <w:r w:rsidRPr="00A03736">
              <w:t xml:space="preserve">Программа </w:t>
            </w:r>
            <w:proofErr w:type="spellStart"/>
            <w:r w:rsidRPr="00A03736">
              <w:t>недопплеровской</w:t>
            </w:r>
            <w:proofErr w:type="spellEnd"/>
            <w:r w:rsidRPr="00A03736">
              <w:t xml:space="preserve">  качественной и количественной оценки региональной и глобальной сократительной функции левого желудочка в В-режиме</w:t>
            </w:r>
          </w:p>
        </w:tc>
        <w:tc>
          <w:tcPr>
            <w:tcW w:w="2835" w:type="dxa"/>
          </w:tcPr>
          <w:p w:rsidR="000F5869" w:rsidRDefault="00C168FF" w:rsidP="00881A8F">
            <w:pPr>
              <w:ind w:right="-140"/>
              <w:jc w:val="center"/>
            </w:pPr>
            <w:r w:rsidRPr="00964BB5">
              <w:t>Н</w:t>
            </w:r>
            <w:r w:rsidR="000F5869" w:rsidRPr="00964BB5">
              <w:t>аличие</w:t>
            </w:r>
          </w:p>
          <w:p w:rsidR="00C168FF" w:rsidRDefault="00C168FF" w:rsidP="00C168FF">
            <w:pPr>
              <w:ind w:right="-140"/>
              <w:jc w:val="center"/>
            </w:pPr>
          </w:p>
        </w:tc>
        <w:tc>
          <w:tcPr>
            <w:tcW w:w="425" w:type="dxa"/>
          </w:tcPr>
          <w:p w:rsidR="000F5869" w:rsidRPr="00964BB5" w:rsidRDefault="000F5869" w:rsidP="00881A8F">
            <w:pPr>
              <w:ind w:right="-140"/>
            </w:pPr>
            <w:r>
              <w:t>*</w:t>
            </w:r>
          </w:p>
        </w:tc>
      </w:tr>
      <w:tr w:rsidR="000F5869" w:rsidRPr="004A7943" w:rsidTr="00BF12F0">
        <w:tc>
          <w:tcPr>
            <w:tcW w:w="851" w:type="dxa"/>
            <w:shd w:val="clear" w:color="auto" w:fill="FFFFFF"/>
          </w:tcPr>
          <w:p w:rsidR="000F5869" w:rsidRPr="002F0277" w:rsidRDefault="000F5869" w:rsidP="00BF12F0">
            <w:pPr>
              <w:ind w:right="-140"/>
              <w:jc w:val="center"/>
            </w:pPr>
            <w:r>
              <w:t>6</w:t>
            </w:r>
          </w:p>
        </w:tc>
        <w:tc>
          <w:tcPr>
            <w:tcW w:w="5387" w:type="dxa"/>
            <w:shd w:val="clear" w:color="auto" w:fill="FFFFFF"/>
          </w:tcPr>
          <w:p w:rsidR="000F5869" w:rsidRPr="002F0277" w:rsidRDefault="000F5869" w:rsidP="001227F9">
            <w:pPr>
              <w:ind w:right="34"/>
            </w:pPr>
            <w:r>
              <w:t>Программа</w:t>
            </w:r>
            <w:r w:rsidRPr="002F0277">
              <w:t xml:space="preserve"> количественного анализа </w:t>
            </w:r>
            <w:proofErr w:type="spellStart"/>
            <w:r w:rsidRPr="002F0277">
              <w:t>недопплеровской</w:t>
            </w:r>
            <w:proofErr w:type="spellEnd"/>
            <w:r w:rsidRPr="002F0277">
              <w:t xml:space="preserve"> оценки движения и геометрии миокарда</w:t>
            </w:r>
          </w:p>
        </w:tc>
        <w:tc>
          <w:tcPr>
            <w:tcW w:w="2835" w:type="dxa"/>
            <w:shd w:val="clear" w:color="auto" w:fill="FFFFFF"/>
          </w:tcPr>
          <w:p w:rsidR="000F5869" w:rsidRDefault="00C168FF" w:rsidP="00881A8F">
            <w:pPr>
              <w:ind w:right="-140"/>
              <w:jc w:val="center"/>
            </w:pPr>
            <w:r w:rsidRPr="00964BB5">
              <w:t>Н</w:t>
            </w:r>
            <w:r w:rsidR="000F5869" w:rsidRPr="00964BB5">
              <w:t>аличие</w:t>
            </w:r>
          </w:p>
          <w:p w:rsidR="008A0E4C" w:rsidRDefault="008A0E4C" w:rsidP="008A0E4C">
            <w:pPr>
              <w:ind w:right="-140"/>
              <w:jc w:val="center"/>
            </w:pPr>
          </w:p>
        </w:tc>
        <w:tc>
          <w:tcPr>
            <w:tcW w:w="425" w:type="dxa"/>
            <w:shd w:val="clear" w:color="auto" w:fill="FFFFFF"/>
          </w:tcPr>
          <w:p w:rsidR="000F5869" w:rsidRPr="00964BB5" w:rsidRDefault="000F5869" w:rsidP="00881A8F">
            <w:pPr>
              <w:ind w:right="-140"/>
            </w:pPr>
          </w:p>
        </w:tc>
      </w:tr>
      <w:tr w:rsidR="000F5869" w:rsidRPr="004A7943" w:rsidTr="00BF12F0">
        <w:tc>
          <w:tcPr>
            <w:tcW w:w="851" w:type="dxa"/>
            <w:shd w:val="clear" w:color="auto" w:fill="FFFFFF"/>
          </w:tcPr>
          <w:p w:rsidR="000F5869" w:rsidRPr="002F0277" w:rsidRDefault="000F5869" w:rsidP="00BF12F0">
            <w:pPr>
              <w:ind w:right="-140"/>
              <w:jc w:val="center"/>
            </w:pPr>
            <w:r>
              <w:t>7</w:t>
            </w:r>
          </w:p>
        </w:tc>
        <w:tc>
          <w:tcPr>
            <w:tcW w:w="5387" w:type="dxa"/>
            <w:shd w:val="clear" w:color="auto" w:fill="FFFFFF"/>
          </w:tcPr>
          <w:p w:rsidR="000F5869" w:rsidRPr="002F0277" w:rsidRDefault="000F5869" w:rsidP="001227F9">
            <w:pPr>
              <w:ind w:right="34"/>
            </w:pPr>
            <w:r>
              <w:t xml:space="preserve">Программа качественного и </w:t>
            </w:r>
            <w:r w:rsidRPr="002F0277">
              <w:t xml:space="preserve"> количественного анализа допплеровской оценки кинетики миокарда (</w:t>
            </w:r>
            <w:proofErr w:type="spellStart"/>
            <w:r>
              <w:t>strain</w:t>
            </w:r>
            <w:proofErr w:type="spellEnd"/>
            <w:r w:rsidRPr="002F0277">
              <w:t>)</w:t>
            </w:r>
          </w:p>
        </w:tc>
        <w:tc>
          <w:tcPr>
            <w:tcW w:w="2835" w:type="dxa"/>
            <w:shd w:val="clear" w:color="auto" w:fill="FFFFFF"/>
          </w:tcPr>
          <w:p w:rsidR="000F5869" w:rsidRDefault="002A2114" w:rsidP="00881A8F">
            <w:pPr>
              <w:ind w:right="-140"/>
              <w:jc w:val="center"/>
            </w:pPr>
            <w:r w:rsidRPr="00964BB5">
              <w:t>Н</w:t>
            </w:r>
            <w:r w:rsidR="000F5869" w:rsidRPr="00964BB5">
              <w:t>аличие</w:t>
            </w:r>
          </w:p>
        </w:tc>
        <w:tc>
          <w:tcPr>
            <w:tcW w:w="425" w:type="dxa"/>
            <w:shd w:val="clear" w:color="auto" w:fill="FFFFFF"/>
          </w:tcPr>
          <w:p w:rsidR="000F5869" w:rsidRPr="00964BB5" w:rsidRDefault="000F5869" w:rsidP="00881A8F">
            <w:pPr>
              <w:ind w:right="-140"/>
            </w:pPr>
            <w:r>
              <w:t>*</w:t>
            </w:r>
          </w:p>
        </w:tc>
      </w:tr>
      <w:tr w:rsidR="000F5869" w:rsidRPr="004A7943" w:rsidTr="00BF12F0">
        <w:tc>
          <w:tcPr>
            <w:tcW w:w="851" w:type="dxa"/>
            <w:shd w:val="clear" w:color="auto" w:fill="FFFFFF"/>
          </w:tcPr>
          <w:p w:rsidR="000F5869" w:rsidRPr="002F0277" w:rsidRDefault="000F5869" w:rsidP="00BF12F0">
            <w:pPr>
              <w:ind w:right="-140"/>
              <w:jc w:val="center"/>
            </w:pPr>
            <w:r>
              <w:lastRenderedPageBreak/>
              <w:t>8</w:t>
            </w:r>
          </w:p>
        </w:tc>
        <w:tc>
          <w:tcPr>
            <w:tcW w:w="5387" w:type="dxa"/>
            <w:shd w:val="clear" w:color="auto" w:fill="FFFFFF"/>
          </w:tcPr>
          <w:p w:rsidR="000F5869" w:rsidRPr="002F0277" w:rsidRDefault="000F5869" w:rsidP="001227F9">
            <w:pPr>
              <w:ind w:right="34"/>
            </w:pPr>
            <w:r w:rsidRPr="002F0277">
              <w:t xml:space="preserve">Программа автоматического обсчета общей и регионарной </w:t>
            </w:r>
            <w:r>
              <w:t>сократительной функций миокарда с</w:t>
            </w:r>
            <w:r w:rsidRPr="002F0277">
              <w:t xml:space="preserve"> представление</w:t>
            </w:r>
            <w:r>
              <w:t>м</w:t>
            </w:r>
            <w:r w:rsidRPr="002F0277">
              <w:t xml:space="preserve"> результатов в виде таблицы, круговой </w:t>
            </w:r>
            <w:proofErr w:type="spellStart"/>
            <w:r w:rsidRPr="002F0277">
              <w:t>многосегментной</w:t>
            </w:r>
            <w:proofErr w:type="spellEnd"/>
            <w:r w:rsidRPr="002F0277">
              <w:t xml:space="preserve"> диаграммы и кривых</w:t>
            </w:r>
          </w:p>
        </w:tc>
        <w:tc>
          <w:tcPr>
            <w:tcW w:w="2835" w:type="dxa"/>
            <w:shd w:val="clear" w:color="auto" w:fill="FFFFFF"/>
          </w:tcPr>
          <w:p w:rsidR="000F5869" w:rsidRDefault="002A2114" w:rsidP="00881A8F">
            <w:pPr>
              <w:ind w:right="-140"/>
              <w:jc w:val="center"/>
            </w:pPr>
            <w:r w:rsidRPr="00964BB5">
              <w:t>Н</w:t>
            </w:r>
            <w:r w:rsidR="000F5869" w:rsidRPr="00964BB5">
              <w:t>аличие</w:t>
            </w:r>
          </w:p>
        </w:tc>
        <w:tc>
          <w:tcPr>
            <w:tcW w:w="425" w:type="dxa"/>
            <w:shd w:val="clear" w:color="auto" w:fill="FFFFFF"/>
          </w:tcPr>
          <w:p w:rsidR="000F5869" w:rsidRPr="00964BB5" w:rsidRDefault="000F5869" w:rsidP="00881A8F">
            <w:pPr>
              <w:ind w:right="-140"/>
            </w:pPr>
          </w:p>
        </w:tc>
      </w:tr>
      <w:tr w:rsidR="000F5869" w:rsidRPr="004A7943" w:rsidTr="00BF12F0">
        <w:tc>
          <w:tcPr>
            <w:tcW w:w="851" w:type="dxa"/>
            <w:shd w:val="clear" w:color="auto" w:fill="FFFFFF"/>
          </w:tcPr>
          <w:p w:rsidR="000F5869" w:rsidRPr="002F0277" w:rsidRDefault="000F5869" w:rsidP="00BF12F0">
            <w:pPr>
              <w:ind w:right="-140"/>
              <w:jc w:val="center"/>
            </w:pPr>
            <w:r>
              <w:t>9</w:t>
            </w:r>
          </w:p>
        </w:tc>
        <w:tc>
          <w:tcPr>
            <w:tcW w:w="5387" w:type="dxa"/>
            <w:shd w:val="clear" w:color="auto" w:fill="FFFFFF"/>
          </w:tcPr>
          <w:p w:rsidR="000F5869" w:rsidRPr="005512C7" w:rsidRDefault="000F5869" w:rsidP="001227F9">
            <w:pPr>
              <w:tabs>
                <w:tab w:val="left" w:pos="1800"/>
              </w:tabs>
              <w:ind w:right="34"/>
            </w:pPr>
            <w:r w:rsidRPr="005512C7">
              <w:t xml:space="preserve">Программа визуализации и анализа движения </w:t>
            </w:r>
            <w:r w:rsidR="00607858">
              <w:t>клапанных</w:t>
            </w:r>
            <w:r w:rsidRPr="005512C7">
              <w:t xml:space="preserve"> колец </w:t>
            </w:r>
          </w:p>
        </w:tc>
        <w:tc>
          <w:tcPr>
            <w:tcW w:w="2835" w:type="dxa"/>
            <w:shd w:val="clear" w:color="auto" w:fill="FFFFFF"/>
          </w:tcPr>
          <w:p w:rsidR="00816B24" w:rsidRDefault="00816B24" w:rsidP="00CA05A5">
            <w:pPr>
              <w:ind w:right="-140"/>
              <w:jc w:val="center"/>
            </w:pPr>
            <w:r w:rsidRPr="00964BB5">
              <w:t>Н</w:t>
            </w:r>
            <w:r w:rsidR="000F5869" w:rsidRPr="00964BB5">
              <w:t>аличие</w:t>
            </w:r>
          </w:p>
        </w:tc>
        <w:tc>
          <w:tcPr>
            <w:tcW w:w="425" w:type="dxa"/>
            <w:shd w:val="clear" w:color="auto" w:fill="FFFFFF"/>
          </w:tcPr>
          <w:p w:rsidR="000F5869" w:rsidRPr="00964BB5" w:rsidRDefault="000F5869" w:rsidP="00881A8F">
            <w:pPr>
              <w:ind w:right="-140"/>
            </w:pPr>
          </w:p>
        </w:tc>
      </w:tr>
      <w:tr w:rsidR="000F5869" w:rsidRPr="005512C7" w:rsidTr="00BF12F0">
        <w:tc>
          <w:tcPr>
            <w:tcW w:w="851" w:type="dxa"/>
            <w:shd w:val="clear" w:color="auto" w:fill="FFFFFF"/>
          </w:tcPr>
          <w:p w:rsidR="000F5869" w:rsidRPr="002F0277" w:rsidRDefault="000F5869" w:rsidP="00BF12F0">
            <w:pPr>
              <w:ind w:right="-140"/>
              <w:jc w:val="center"/>
            </w:pPr>
            <w:r>
              <w:t>10</w:t>
            </w:r>
          </w:p>
        </w:tc>
        <w:tc>
          <w:tcPr>
            <w:tcW w:w="5387" w:type="dxa"/>
            <w:shd w:val="clear" w:color="auto" w:fill="FFFFFF"/>
          </w:tcPr>
          <w:p w:rsidR="000F5869" w:rsidRPr="005512C7" w:rsidRDefault="000F5869" w:rsidP="001227F9">
            <w:pPr>
              <w:tabs>
                <w:tab w:val="left" w:pos="1800"/>
              </w:tabs>
              <w:ind w:right="34"/>
            </w:pPr>
            <w:r>
              <w:t>Программа</w:t>
            </w:r>
            <w:r w:rsidR="00CA05A5">
              <w:t xml:space="preserve"> </w:t>
            </w:r>
            <w:proofErr w:type="spellStart"/>
            <w:r w:rsidRPr="005512C7">
              <w:t>недопплеровского</w:t>
            </w:r>
            <w:proofErr w:type="spellEnd"/>
            <w:r w:rsidRPr="005512C7">
              <w:t xml:space="preserve"> отображения кровотока</w:t>
            </w:r>
            <w:r w:rsidR="00607858">
              <w:t xml:space="preserve"> в сосудах</w:t>
            </w:r>
          </w:p>
        </w:tc>
        <w:tc>
          <w:tcPr>
            <w:tcW w:w="2835" w:type="dxa"/>
            <w:shd w:val="clear" w:color="auto" w:fill="FFFFFF"/>
          </w:tcPr>
          <w:p w:rsidR="008A0E4C" w:rsidRDefault="00C168FF" w:rsidP="00CA05A5">
            <w:pPr>
              <w:ind w:right="-140"/>
              <w:jc w:val="center"/>
            </w:pPr>
            <w:r w:rsidRPr="00964BB5">
              <w:t>Н</w:t>
            </w:r>
            <w:r w:rsidR="000F5869" w:rsidRPr="00964BB5">
              <w:t>аличие</w:t>
            </w:r>
          </w:p>
        </w:tc>
        <w:tc>
          <w:tcPr>
            <w:tcW w:w="425" w:type="dxa"/>
            <w:shd w:val="clear" w:color="auto" w:fill="FFFFFF"/>
          </w:tcPr>
          <w:p w:rsidR="000F5869" w:rsidRPr="00964BB5" w:rsidRDefault="000F5869" w:rsidP="00881A8F">
            <w:pPr>
              <w:ind w:right="-140"/>
            </w:pPr>
          </w:p>
        </w:tc>
      </w:tr>
      <w:tr w:rsidR="00816B24" w:rsidRPr="005512C7" w:rsidTr="00BF12F0">
        <w:tc>
          <w:tcPr>
            <w:tcW w:w="851" w:type="dxa"/>
            <w:shd w:val="clear" w:color="auto" w:fill="FFFFFF"/>
          </w:tcPr>
          <w:p w:rsidR="00816B24" w:rsidRDefault="00816B24" w:rsidP="00BF12F0">
            <w:pPr>
              <w:ind w:right="-140"/>
              <w:jc w:val="center"/>
            </w:pPr>
            <w:r>
              <w:t>11</w:t>
            </w:r>
          </w:p>
        </w:tc>
        <w:tc>
          <w:tcPr>
            <w:tcW w:w="5387" w:type="dxa"/>
            <w:shd w:val="clear" w:color="auto" w:fill="FFFFFF"/>
          </w:tcPr>
          <w:p w:rsidR="00816B24" w:rsidRPr="00607858" w:rsidRDefault="005A441C" w:rsidP="001227F9">
            <w:pPr>
              <w:tabs>
                <w:tab w:val="left" w:pos="1800"/>
              </w:tabs>
              <w:ind w:right="34"/>
              <w:rPr>
                <w:szCs w:val="26"/>
              </w:rPr>
            </w:pPr>
            <w:r w:rsidRPr="00607858">
              <w:rPr>
                <w:szCs w:val="26"/>
              </w:rPr>
              <w:t>Автоматическое определение границ камер сердца и просвета сосудов</w:t>
            </w:r>
          </w:p>
        </w:tc>
        <w:tc>
          <w:tcPr>
            <w:tcW w:w="2835" w:type="dxa"/>
            <w:shd w:val="clear" w:color="auto" w:fill="FFFFFF"/>
          </w:tcPr>
          <w:p w:rsidR="00816B24" w:rsidRPr="00964BB5" w:rsidRDefault="002A2114" w:rsidP="00881A8F">
            <w:pPr>
              <w:ind w:right="-140"/>
              <w:jc w:val="center"/>
            </w:pPr>
            <w:r>
              <w:t>Н</w:t>
            </w:r>
            <w:r w:rsidR="005A441C">
              <w:t>аличие</w:t>
            </w:r>
          </w:p>
        </w:tc>
        <w:tc>
          <w:tcPr>
            <w:tcW w:w="425" w:type="dxa"/>
            <w:shd w:val="clear" w:color="auto" w:fill="FFFFFF"/>
          </w:tcPr>
          <w:p w:rsidR="00816B24" w:rsidRPr="00964BB5" w:rsidRDefault="00816B24" w:rsidP="00881A8F">
            <w:pPr>
              <w:ind w:right="-140"/>
            </w:pPr>
          </w:p>
        </w:tc>
      </w:tr>
      <w:tr w:rsidR="00C06C64" w:rsidRPr="005512C7" w:rsidTr="00BF12F0">
        <w:tc>
          <w:tcPr>
            <w:tcW w:w="851" w:type="dxa"/>
            <w:shd w:val="clear" w:color="auto" w:fill="FFFFFF"/>
          </w:tcPr>
          <w:p w:rsidR="00C06C64" w:rsidRPr="002A2114" w:rsidRDefault="00C06C64" w:rsidP="00BF12F0">
            <w:pPr>
              <w:ind w:right="-140"/>
              <w:jc w:val="center"/>
            </w:pPr>
            <w:r w:rsidRPr="002A2114">
              <w:t>12</w:t>
            </w:r>
          </w:p>
        </w:tc>
        <w:tc>
          <w:tcPr>
            <w:tcW w:w="5387" w:type="dxa"/>
            <w:shd w:val="clear" w:color="auto" w:fill="FFFFFF"/>
          </w:tcPr>
          <w:p w:rsidR="00C06C64" w:rsidRPr="00607858" w:rsidRDefault="00C06C64" w:rsidP="00C175B3">
            <w:pPr>
              <w:ind w:right="34"/>
              <w:rPr>
                <w:szCs w:val="26"/>
              </w:rPr>
            </w:pPr>
            <w:r w:rsidRPr="00607858">
              <w:rPr>
                <w:szCs w:val="26"/>
              </w:rPr>
              <w:t>Автоматический расчет толщины интима-медиа сосудов</w:t>
            </w:r>
          </w:p>
        </w:tc>
        <w:tc>
          <w:tcPr>
            <w:tcW w:w="2835" w:type="dxa"/>
            <w:shd w:val="clear" w:color="auto" w:fill="FFFFFF"/>
          </w:tcPr>
          <w:p w:rsidR="00C06C64" w:rsidRDefault="00C06C64" w:rsidP="00C175B3">
            <w:pPr>
              <w:ind w:right="-140"/>
              <w:jc w:val="center"/>
            </w:pPr>
            <w:r>
              <w:t xml:space="preserve">Наличие </w:t>
            </w:r>
          </w:p>
        </w:tc>
        <w:tc>
          <w:tcPr>
            <w:tcW w:w="425" w:type="dxa"/>
            <w:shd w:val="clear" w:color="auto" w:fill="FFFFFF"/>
          </w:tcPr>
          <w:p w:rsidR="00C06C64" w:rsidRPr="002A2114" w:rsidRDefault="00C06C64" w:rsidP="00881A8F">
            <w:pPr>
              <w:ind w:right="-140"/>
            </w:pPr>
          </w:p>
        </w:tc>
      </w:tr>
      <w:tr w:rsidR="00C06C64" w:rsidRPr="005512C7" w:rsidTr="00BF12F0">
        <w:tc>
          <w:tcPr>
            <w:tcW w:w="851" w:type="dxa"/>
            <w:shd w:val="clear" w:color="auto" w:fill="FFFFFF"/>
          </w:tcPr>
          <w:p w:rsidR="00C06C64" w:rsidRDefault="00C06C64" w:rsidP="00BF12F0">
            <w:pPr>
              <w:ind w:right="-140"/>
              <w:jc w:val="center"/>
            </w:pPr>
            <w:r>
              <w:t>13</w:t>
            </w:r>
          </w:p>
        </w:tc>
        <w:tc>
          <w:tcPr>
            <w:tcW w:w="5387" w:type="dxa"/>
            <w:shd w:val="clear" w:color="auto" w:fill="FFFFFF"/>
          </w:tcPr>
          <w:p w:rsidR="00C06C64" w:rsidRPr="00607858" w:rsidRDefault="00C06C64" w:rsidP="00C175B3">
            <w:pPr>
              <w:ind w:right="34"/>
              <w:rPr>
                <w:szCs w:val="26"/>
              </w:rPr>
            </w:pPr>
            <w:r w:rsidRPr="00607858">
              <w:rPr>
                <w:szCs w:val="26"/>
              </w:rPr>
              <w:t>Режим визуализации с контра</w:t>
            </w:r>
            <w:r>
              <w:rPr>
                <w:szCs w:val="26"/>
              </w:rPr>
              <w:t>с</w:t>
            </w:r>
            <w:r w:rsidRPr="00607858">
              <w:rPr>
                <w:szCs w:val="26"/>
              </w:rPr>
              <w:t>тированием</w:t>
            </w:r>
            <w:r>
              <w:rPr>
                <w:szCs w:val="26"/>
              </w:rPr>
              <w:t xml:space="preserve"> (после регистрации контрастных в-в в РБ)</w:t>
            </w:r>
          </w:p>
        </w:tc>
        <w:tc>
          <w:tcPr>
            <w:tcW w:w="2835" w:type="dxa"/>
            <w:shd w:val="clear" w:color="auto" w:fill="FFFFFF"/>
          </w:tcPr>
          <w:p w:rsidR="00C06C64" w:rsidRDefault="00C06C64" w:rsidP="00C175B3">
            <w:pPr>
              <w:ind w:right="-140"/>
              <w:jc w:val="center"/>
            </w:pPr>
            <w:r>
              <w:t xml:space="preserve">Наличие </w:t>
            </w:r>
          </w:p>
        </w:tc>
        <w:tc>
          <w:tcPr>
            <w:tcW w:w="425" w:type="dxa"/>
            <w:shd w:val="clear" w:color="auto" w:fill="FFFFFF"/>
          </w:tcPr>
          <w:p w:rsidR="00C06C64" w:rsidRPr="002A2114" w:rsidRDefault="00C06C64" w:rsidP="00881A8F">
            <w:pPr>
              <w:ind w:right="-140"/>
            </w:pPr>
          </w:p>
        </w:tc>
      </w:tr>
      <w:tr w:rsidR="00C06C64" w:rsidRPr="005512C7" w:rsidTr="00BF12F0">
        <w:tc>
          <w:tcPr>
            <w:tcW w:w="851" w:type="dxa"/>
            <w:shd w:val="clear" w:color="auto" w:fill="FFFFFF"/>
          </w:tcPr>
          <w:p w:rsidR="00C06C64" w:rsidRPr="002A2114" w:rsidRDefault="00C06C64" w:rsidP="00BF12F0">
            <w:pPr>
              <w:ind w:right="-140"/>
              <w:jc w:val="center"/>
            </w:pPr>
            <w:r>
              <w:t>13.1</w:t>
            </w:r>
          </w:p>
        </w:tc>
        <w:tc>
          <w:tcPr>
            <w:tcW w:w="5387" w:type="dxa"/>
            <w:shd w:val="clear" w:color="auto" w:fill="FFFFFF"/>
          </w:tcPr>
          <w:p w:rsidR="00C06C64" w:rsidRPr="00607858" w:rsidRDefault="00C06C64" w:rsidP="00C175B3">
            <w:pPr>
              <w:ind w:right="34"/>
              <w:rPr>
                <w:szCs w:val="26"/>
              </w:rPr>
            </w:pPr>
            <w:r w:rsidRPr="00607858">
              <w:rPr>
                <w:szCs w:val="26"/>
              </w:rPr>
              <w:t xml:space="preserve">Одновременный вывод на экран </w:t>
            </w:r>
            <w:proofErr w:type="spellStart"/>
            <w:r w:rsidRPr="00607858">
              <w:rPr>
                <w:szCs w:val="26"/>
              </w:rPr>
              <w:t>контрастированного</w:t>
            </w:r>
            <w:proofErr w:type="spellEnd"/>
            <w:r w:rsidRPr="00607858">
              <w:rPr>
                <w:szCs w:val="26"/>
              </w:rPr>
              <w:t xml:space="preserve"> и фундаментального изображения</w:t>
            </w:r>
          </w:p>
        </w:tc>
        <w:tc>
          <w:tcPr>
            <w:tcW w:w="2835" w:type="dxa"/>
            <w:shd w:val="clear" w:color="auto" w:fill="FFFFFF"/>
          </w:tcPr>
          <w:p w:rsidR="00C06C64" w:rsidRDefault="00C06C64" w:rsidP="00C175B3">
            <w:pPr>
              <w:ind w:right="-140"/>
              <w:jc w:val="center"/>
            </w:pPr>
            <w:r>
              <w:t xml:space="preserve">Наличие </w:t>
            </w:r>
          </w:p>
        </w:tc>
        <w:tc>
          <w:tcPr>
            <w:tcW w:w="425" w:type="dxa"/>
            <w:shd w:val="clear" w:color="auto" w:fill="FFFFFF"/>
          </w:tcPr>
          <w:p w:rsidR="00C06C64" w:rsidRPr="002A2114" w:rsidRDefault="00C06C64" w:rsidP="00881A8F">
            <w:pPr>
              <w:ind w:right="-140"/>
            </w:pPr>
          </w:p>
        </w:tc>
      </w:tr>
    </w:tbl>
    <w:p w:rsidR="009F3352" w:rsidRDefault="009F3352" w:rsidP="00881A8F">
      <w:pPr>
        <w:ind w:right="-140"/>
      </w:pPr>
    </w:p>
    <w:p w:rsidR="00806044" w:rsidRDefault="00806044" w:rsidP="00881A8F">
      <w:pPr>
        <w:ind w:right="-140"/>
      </w:pPr>
      <w:r>
        <w:t>2.4</w:t>
      </w:r>
      <w:r w:rsidRPr="009F3352">
        <w:t xml:space="preserve">. Система ультразвуковой визуализации </w:t>
      </w:r>
      <w:r>
        <w:t>экспертного</w:t>
      </w:r>
      <w:r w:rsidR="00BB54A0">
        <w:t xml:space="preserve"> класса для </w:t>
      </w:r>
      <w:proofErr w:type="spellStart"/>
      <w:proofErr w:type="gramStart"/>
      <w:r w:rsidR="00BB54A0">
        <w:t>кардио-васкулярных</w:t>
      </w:r>
      <w:proofErr w:type="spellEnd"/>
      <w:proofErr w:type="gramEnd"/>
      <w:r w:rsidRPr="009F3352">
        <w:t xml:space="preserve"> исследований</w:t>
      </w:r>
      <w:r w:rsidR="00BB54A0">
        <w:t>.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387"/>
        <w:gridCol w:w="2835"/>
        <w:gridCol w:w="425"/>
      </w:tblGrid>
      <w:tr w:rsidR="00806044" w:rsidRPr="009F3352" w:rsidTr="00BF12F0">
        <w:tc>
          <w:tcPr>
            <w:tcW w:w="851" w:type="dxa"/>
            <w:shd w:val="clear" w:color="auto" w:fill="FFFFFF"/>
          </w:tcPr>
          <w:p w:rsidR="00806044" w:rsidRPr="00936D38" w:rsidRDefault="00806044" w:rsidP="00BF12F0">
            <w:pPr>
              <w:ind w:right="-140"/>
              <w:jc w:val="center"/>
            </w:pPr>
            <w:r w:rsidRPr="00936D38">
              <w:t>1</w:t>
            </w:r>
          </w:p>
        </w:tc>
        <w:tc>
          <w:tcPr>
            <w:tcW w:w="5387" w:type="dxa"/>
            <w:shd w:val="clear" w:color="auto" w:fill="FFFFFF"/>
          </w:tcPr>
          <w:p w:rsidR="00806044" w:rsidRPr="00936D38" w:rsidRDefault="00806044" w:rsidP="00607858">
            <w:pPr>
              <w:ind w:right="33"/>
            </w:pPr>
            <w:r w:rsidRPr="00936D38">
              <w:t>Анатомический М-режим</w:t>
            </w:r>
          </w:p>
        </w:tc>
        <w:tc>
          <w:tcPr>
            <w:tcW w:w="2835" w:type="dxa"/>
            <w:shd w:val="clear" w:color="auto" w:fill="FFFFFF"/>
          </w:tcPr>
          <w:p w:rsidR="00C168FF" w:rsidRPr="00936D38" w:rsidRDefault="00C168FF" w:rsidP="00607858">
            <w:pPr>
              <w:ind w:right="-140"/>
              <w:jc w:val="center"/>
            </w:pPr>
            <w:r w:rsidRPr="00936D38">
              <w:t>Н</w:t>
            </w:r>
            <w:r w:rsidR="00806044" w:rsidRPr="00936D38">
              <w:t>аличие</w:t>
            </w:r>
          </w:p>
        </w:tc>
        <w:tc>
          <w:tcPr>
            <w:tcW w:w="425" w:type="dxa"/>
            <w:shd w:val="clear" w:color="auto" w:fill="FFFFFF"/>
          </w:tcPr>
          <w:p w:rsidR="00806044" w:rsidRPr="00936D38" w:rsidRDefault="00806044" w:rsidP="00881A8F">
            <w:pPr>
              <w:ind w:right="-140"/>
              <w:jc w:val="center"/>
            </w:pPr>
          </w:p>
        </w:tc>
      </w:tr>
      <w:tr w:rsidR="00806044" w:rsidRPr="00BC6845" w:rsidTr="00BF12F0">
        <w:tc>
          <w:tcPr>
            <w:tcW w:w="851" w:type="dxa"/>
            <w:shd w:val="clear" w:color="auto" w:fill="FFFFFF"/>
          </w:tcPr>
          <w:p w:rsidR="00806044" w:rsidRPr="008A05C1" w:rsidRDefault="005735EB" w:rsidP="00BF12F0">
            <w:pPr>
              <w:ind w:right="-140"/>
              <w:jc w:val="center"/>
            </w:pPr>
            <w:r w:rsidRPr="008A05C1">
              <w:t>2.</w:t>
            </w:r>
          </w:p>
        </w:tc>
        <w:tc>
          <w:tcPr>
            <w:tcW w:w="5387" w:type="dxa"/>
            <w:shd w:val="clear" w:color="auto" w:fill="FFFFFF"/>
          </w:tcPr>
          <w:p w:rsidR="00806044" w:rsidRPr="008A05C1" w:rsidRDefault="005735EB" w:rsidP="001227F9">
            <w:pPr>
              <w:ind w:right="33"/>
            </w:pPr>
            <w:r w:rsidRPr="008A05C1">
              <w:t>Тканевая доп</w:t>
            </w:r>
            <w:r w:rsidR="001D1297">
              <w:t>п</w:t>
            </w:r>
            <w:r w:rsidRPr="008A05C1">
              <w:t>лерография</w:t>
            </w:r>
          </w:p>
        </w:tc>
        <w:tc>
          <w:tcPr>
            <w:tcW w:w="2835" w:type="dxa"/>
            <w:shd w:val="clear" w:color="auto" w:fill="FFFFFF"/>
          </w:tcPr>
          <w:p w:rsidR="00806044" w:rsidRPr="008A05C1" w:rsidRDefault="00932E56" w:rsidP="00607858">
            <w:pPr>
              <w:ind w:right="-140"/>
              <w:jc w:val="center"/>
            </w:pPr>
            <w:r w:rsidRPr="008A05C1">
              <w:t>Н</w:t>
            </w:r>
            <w:r w:rsidR="005735EB" w:rsidRPr="008A05C1">
              <w:t>аличие</w:t>
            </w:r>
          </w:p>
        </w:tc>
        <w:tc>
          <w:tcPr>
            <w:tcW w:w="425" w:type="dxa"/>
            <w:shd w:val="clear" w:color="auto" w:fill="FFFFFF"/>
          </w:tcPr>
          <w:p w:rsidR="00806044" w:rsidRPr="008A05C1" w:rsidRDefault="005735EB" w:rsidP="00932E56">
            <w:pPr>
              <w:ind w:left="-108" w:right="-140"/>
              <w:jc w:val="center"/>
            </w:pPr>
            <w:r w:rsidRPr="005E4D0D">
              <w:t>*</w:t>
            </w:r>
          </w:p>
        </w:tc>
      </w:tr>
      <w:tr w:rsidR="00806044" w:rsidRPr="00BC6845" w:rsidTr="00BF12F0">
        <w:tc>
          <w:tcPr>
            <w:tcW w:w="851" w:type="dxa"/>
            <w:shd w:val="clear" w:color="auto" w:fill="FFFFFF"/>
          </w:tcPr>
          <w:p w:rsidR="00806044" w:rsidRPr="008A05C1" w:rsidRDefault="005735EB" w:rsidP="00BF12F0">
            <w:pPr>
              <w:ind w:right="-140"/>
              <w:jc w:val="center"/>
            </w:pPr>
            <w:r w:rsidRPr="008A05C1">
              <w:t>2.1</w:t>
            </w:r>
          </w:p>
        </w:tc>
        <w:tc>
          <w:tcPr>
            <w:tcW w:w="5387" w:type="dxa"/>
            <w:shd w:val="clear" w:color="auto" w:fill="FFFFFF"/>
          </w:tcPr>
          <w:p w:rsidR="00806044" w:rsidRPr="008A05C1" w:rsidRDefault="005735EB" w:rsidP="001227F9">
            <w:pPr>
              <w:ind w:right="33"/>
            </w:pPr>
            <w:r w:rsidRPr="008A05C1">
              <w:t>Режим тканевого цветового допплеровского картирования движения миокарда</w:t>
            </w:r>
          </w:p>
        </w:tc>
        <w:tc>
          <w:tcPr>
            <w:tcW w:w="2835" w:type="dxa"/>
            <w:shd w:val="clear" w:color="auto" w:fill="FFFFFF"/>
          </w:tcPr>
          <w:p w:rsidR="00806044" w:rsidRPr="008A05C1" w:rsidRDefault="00932E56" w:rsidP="00607858">
            <w:pPr>
              <w:ind w:right="-140"/>
              <w:jc w:val="center"/>
            </w:pPr>
            <w:r w:rsidRPr="008A05C1">
              <w:t>Н</w:t>
            </w:r>
            <w:r w:rsidR="005735EB" w:rsidRPr="008A05C1">
              <w:t>аличие</w:t>
            </w:r>
          </w:p>
        </w:tc>
        <w:tc>
          <w:tcPr>
            <w:tcW w:w="425" w:type="dxa"/>
            <w:shd w:val="clear" w:color="auto" w:fill="FFFFFF"/>
          </w:tcPr>
          <w:p w:rsidR="00806044" w:rsidRPr="008A05C1" w:rsidRDefault="00806044" w:rsidP="00881A8F">
            <w:pPr>
              <w:ind w:right="-140"/>
              <w:jc w:val="center"/>
            </w:pPr>
          </w:p>
        </w:tc>
      </w:tr>
      <w:tr w:rsidR="00881A8F" w:rsidRPr="00BC6845" w:rsidTr="00BF12F0">
        <w:tc>
          <w:tcPr>
            <w:tcW w:w="851" w:type="dxa"/>
            <w:shd w:val="clear" w:color="auto" w:fill="FFFFFF"/>
          </w:tcPr>
          <w:p w:rsidR="00881A8F" w:rsidRPr="008A05C1" w:rsidRDefault="005735EB" w:rsidP="00BF12F0">
            <w:pPr>
              <w:ind w:right="-140"/>
              <w:jc w:val="center"/>
            </w:pPr>
            <w:r w:rsidRPr="008A05C1">
              <w:t>2.2</w:t>
            </w:r>
          </w:p>
        </w:tc>
        <w:tc>
          <w:tcPr>
            <w:tcW w:w="5387" w:type="dxa"/>
            <w:shd w:val="clear" w:color="auto" w:fill="FFFFFF"/>
          </w:tcPr>
          <w:p w:rsidR="00881A8F" w:rsidRPr="008A05C1" w:rsidRDefault="005735EB" w:rsidP="001227F9">
            <w:pPr>
              <w:ind w:right="33"/>
            </w:pPr>
            <w:r w:rsidRPr="008A05C1">
              <w:t xml:space="preserve">Режим  цветовой М – модальной тканевой </w:t>
            </w:r>
            <w:proofErr w:type="spellStart"/>
            <w:r w:rsidRPr="008A05C1">
              <w:t>доплерографии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881A8F" w:rsidRPr="008A05C1" w:rsidRDefault="00932E56" w:rsidP="00607858">
            <w:pPr>
              <w:ind w:right="-140"/>
              <w:jc w:val="center"/>
            </w:pPr>
            <w:r w:rsidRPr="008A05C1">
              <w:t>Н</w:t>
            </w:r>
            <w:r w:rsidR="005735EB" w:rsidRPr="008A05C1">
              <w:t>аличие</w:t>
            </w:r>
          </w:p>
        </w:tc>
        <w:tc>
          <w:tcPr>
            <w:tcW w:w="425" w:type="dxa"/>
            <w:shd w:val="clear" w:color="auto" w:fill="FFFFFF"/>
          </w:tcPr>
          <w:p w:rsidR="00881A8F" w:rsidRPr="008A05C1" w:rsidRDefault="00881A8F" w:rsidP="00881A8F">
            <w:pPr>
              <w:ind w:right="-140"/>
              <w:jc w:val="center"/>
            </w:pPr>
          </w:p>
        </w:tc>
      </w:tr>
      <w:tr w:rsidR="00806044" w:rsidRPr="00BC6845" w:rsidTr="00BF12F0">
        <w:tc>
          <w:tcPr>
            <w:tcW w:w="851" w:type="dxa"/>
            <w:shd w:val="clear" w:color="auto" w:fill="FFFFFF"/>
          </w:tcPr>
          <w:p w:rsidR="00806044" w:rsidRPr="008A05C1" w:rsidRDefault="00806044" w:rsidP="00BF12F0">
            <w:pPr>
              <w:ind w:right="-140"/>
              <w:jc w:val="center"/>
            </w:pPr>
            <w:r w:rsidRPr="008A05C1">
              <w:t>2.3</w:t>
            </w:r>
          </w:p>
        </w:tc>
        <w:tc>
          <w:tcPr>
            <w:tcW w:w="5387" w:type="dxa"/>
            <w:shd w:val="clear" w:color="auto" w:fill="FFFFFF"/>
          </w:tcPr>
          <w:p w:rsidR="00806044" w:rsidRPr="008A05C1" w:rsidRDefault="00806044" w:rsidP="001227F9">
            <w:pPr>
              <w:ind w:right="33"/>
            </w:pPr>
            <w:r w:rsidRPr="008A05C1">
              <w:t>Режим импульсно-волновой тканевой допплерографии</w:t>
            </w:r>
          </w:p>
        </w:tc>
        <w:tc>
          <w:tcPr>
            <w:tcW w:w="2835" w:type="dxa"/>
            <w:shd w:val="clear" w:color="auto" w:fill="FFFFFF"/>
          </w:tcPr>
          <w:p w:rsidR="00806044" w:rsidRPr="008A05C1" w:rsidRDefault="00932E56" w:rsidP="00881A8F">
            <w:pPr>
              <w:ind w:right="-140"/>
              <w:jc w:val="center"/>
            </w:pPr>
            <w:r w:rsidRPr="008A05C1">
              <w:t>Н</w:t>
            </w:r>
            <w:r w:rsidR="00806044" w:rsidRPr="008A05C1">
              <w:t>аличие</w:t>
            </w:r>
          </w:p>
        </w:tc>
        <w:tc>
          <w:tcPr>
            <w:tcW w:w="425" w:type="dxa"/>
            <w:shd w:val="clear" w:color="auto" w:fill="FFFFFF"/>
          </w:tcPr>
          <w:p w:rsidR="00806044" w:rsidRPr="008A05C1" w:rsidRDefault="00806044" w:rsidP="00881A8F">
            <w:pPr>
              <w:ind w:right="-140"/>
              <w:jc w:val="center"/>
            </w:pPr>
          </w:p>
        </w:tc>
      </w:tr>
      <w:tr w:rsidR="00806044" w:rsidRPr="00BC6845" w:rsidTr="00BF12F0">
        <w:trPr>
          <w:trHeight w:val="1042"/>
        </w:trPr>
        <w:tc>
          <w:tcPr>
            <w:tcW w:w="851" w:type="dxa"/>
            <w:shd w:val="clear" w:color="auto" w:fill="FFFFFF"/>
          </w:tcPr>
          <w:p w:rsidR="00806044" w:rsidRPr="008A05C1" w:rsidRDefault="00806044" w:rsidP="00BF12F0">
            <w:pPr>
              <w:ind w:right="-140"/>
              <w:jc w:val="center"/>
            </w:pPr>
            <w:r w:rsidRPr="008A05C1">
              <w:lastRenderedPageBreak/>
              <w:t>2.4</w:t>
            </w:r>
          </w:p>
        </w:tc>
        <w:tc>
          <w:tcPr>
            <w:tcW w:w="5387" w:type="dxa"/>
            <w:shd w:val="clear" w:color="auto" w:fill="FFFFFF"/>
          </w:tcPr>
          <w:p w:rsidR="00806044" w:rsidRPr="008A05C1" w:rsidRDefault="00806044" w:rsidP="001227F9">
            <w:pPr>
              <w:ind w:right="33"/>
            </w:pPr>
            <w:r w:rsidRPr="008A05C1">
              <w:t xml:space="preserve">Режимы </w:t>
            </w:r>
            <w:proofErr w:type="spellStart"/>
            <w:r w:rsidRPr="008A05C1">
              <w:t>постпроцессинговой</w:t>
            </w:r>
            <w:proofErr w:type="spellEnd"/>
            <w:r w:rsidRPr="008A05C1">
              <w:t xml:space="preserve"> кол</w:t>
            </w:r>
            <w:r w:rsidR="00B71942">
              <w:t>ичественной обработки тканевых</w:t>
            </w:r>
            <w:r w:rsidRPr="008A05C1">
              <w:t xml:space="preserve"> цветовых допплеровских данных (скорость движения миокарда, ускорения, амплитуды смещения и т.д.)</w:t>
            </w:r>
          </w:p>
        </w:tc>
        <w:tc>
          <w:tcPr>
            <w:tcW w:w="2835" w:type="dxa"/>
            <w:shd w:val="clear" w:color="auto" w:fill="FFFFFF"/>
          </w:tcPr>
          <w:p w:rsidR="00806044" w:rsidRPr="008A05C1" w:rsidRDefault="00932E56" w:rsidP="00881A8F">
            <w:pPr>
              <w:ind w:right="-140"/>
              <w:jc w:val="center"/>
            </w:pPr>
            <w:r w:rsidRPr="008A05C1">
              <w:t>Н</w:t>
            </w:r>
            <w:r w:rsidR="00806044" w:rsidRPr="008A05C1">
              <w:t>аличие</w:t>
            </w:r>
          </w:p>
        </w:tc>
        <w:tc>
          <w:tcPr>
            <w:tcW w:w="425" w:type="dxa"/>
            <w:shd w:val="clear" w:color="auto" w:fill="FFFFFF"/>
          </w:tcPr>
          <w:p w:rsidR="00806044" w:rsidRPr="008A05C1" w:rsidRDefault="00806044" w:rsidP="00881A8F">
            <w:pPr>
              <w:ind w:right="-140"/>
              <w:jc w:val="center"/>
            </w:pPr>
          </w:p>
        </w:tc>
      </w:tr>
      <w:tr w:rsidR="00806044" w:rsidRPr="009F3352" w:rsidTr="00BF12F0">
        <w:trPr>
          <w:trHeight w:val="10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8A05C1" w:rsidRDefault="00806044" w:rsidP="00BF12F0">
            <w:pPr>
              <w:ind w:right="-140"/>
              <w:jc w:val="center"/>
            </w:pPr>
            <w:r w:rsidRPr="008A05C1">
              <w:t>2.4.1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8A05C1" w:rsidRDefault="00806044" w:rsidP="001227F9">
            <w:pPr>
              <w:ind w:right="33"/>
            </w:pPr>
            <w:r w:rsidRPr="008A05C1">
              <w:t>Программа качественного и  количественного анализа допплеровской оценки кинетики миокарда (</w:t>
            </w:r>
            <w:proofErr w:type="spellStart"/>
            <w:r w:rsidRPr="008A05C1">
              <w:t>strain</w:t>
            </w:r>
            <w:proofErr w:type="spellEnd"/>
            <w:r w:rsidRPr="008A05C1">
              <w:t xml:space="preserve">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8A05C1" w:rsidRDefault="00932E56" w:rsidP="00881A8F">
            <w:pPr>
              <w:ind w:right="-140"/>
              <w:jc w:val="center"/>
            </w:pPr>
            <w:r w:rsidRPr="008A05C1">
              <w:t>Н</w:t>
            </w:r>
            <w:r w:rsidR="00806044" w:rsidRPr="008A05C1">
              <w:t>аличие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8A05C1" w:rsidRDefault="00806044" w:rsidP="00932E56">
            <w:pPr>
              <w:ind w:left="-108" w:right="-140"/>
              <w:jc w:val="center"/>
            </w:pPr>
            <w:r w:rsidRPr="008A05C1">
              <w:t>*</w:t>
            </w:r>
          </w:p>
        </w:tc>
      </w:tr>
      <w:tr w:rsidR="00806044" w:rsidRPr="009F3352" w:rsidTr="00BF12F0">
        <w:tc>
          <w:tcPr>
            <w:tcW w:w="851" w:type="dxa"/>
            <w:shd w:val="clear" w:color="auto" w:fill="FFFFFF"/>
          </w:tcPr>
          <w:p w:rsidR="00806044" w:rsidRPr="00936D38" w:rsidRDefault="00806044" w:rsidP="00BF12F0">
            <w:pPr>
              <w:ind w:right="-140"/>
              <w:jc w:val="center"/>
            </w:pPr>
            <w:r>
              <w:t>2.4.2</w:t>
            </w:r>
          </w:p>
        </w:tc>
        <w:tc>
          <w:tcPr>
            <w:tcW w:w="5387" w:type="dxa"/>
            <w:shd w:val="clear" w:color="auto" w:fill="FFFFFF"/>
          </w:tcPr>
          <w:p w:rsidR="00806044" w:rsidRPr="00936D38" w:rsidRDefault="00806044" w:rsidP="001227F9">
            <w:pPr>
              <w:ind w:right="33"/>
            </w:pPr>
            <w:r w:rsidRPr="00936D38">
              <w:t>Программа качественной и количественной оценки синхронности сократимости миокарда по данным тканевой допплерографии</w:t>
            </w:r>
          </w:p>
        </w:tc>
        <w:tc>
          <w:tcPr>
            <w:tcW w:w="2835" w:type="dxa"/>
            <w:shd w:val="clear" w:color="auto" w:fill="FFFFFF"/>
          </w:tcPr>
          <w:p w:rsidR="00806044" w:rsidRPr="00936D38" w:rsidRDefault="00932E56" w:rsidP="00881A8F">
            <w:pPr>
              <w:ind w:right="-140"/>
              <w:jc w:val="center"/>
            </w:pPr>
            <w:r w:rsidRPr="00936D38">
              <w:t>Н</w:t>
            </w:r>
            <w:r w:rsidR="00806044" w:rsidRPr="00936D38">
              <w:t>аличие</w:t>
            </w:r>
          </w:p>
        </w:tc>
        <w:tc>
          <w:tcPr>
            <w:tcW w:w="425" w:type="dxa"/>
            <w:shd w:val="clear" w:color="auto" w:fill="FFFFFF"/>
          </w:tcPr>
          <w:p w:rsidR="00806044" w:rsidRPr="00936D38" w:rsidRDefault="00806044" w:rsidP="00881A8F">
            <w:pPr>
              <w:ind w:right="-140"/>
              <w:jc w:val="center"/>
            </w:pPr>
          </w:p>
        </w:tc>
      </w:tr>
      <w:tr w:rsidR="00806044" w:rsidRPr="009F3352" w:rsidTr="00BF12F0">
        <w:trPr>
          <w:trHeight w:val="1516"/>
        </w:trPr>
        <w:tc>
          <w:tcPr>
            <w:tcW w:w="851" w:type="dxa"/>
            <w:shd w:val="clear" w:color="auto" w:fill="FFFFFF"/>
          </w:tcPr>
          <w:p w:rsidR="00806044" w:rsidRPr="00936D38" w:rsidRDefault="00806044" w:rsidP="00BF12F0">
            <w:pPr>
              <w:ind w:right="-140"/>
              <w:jc w:val="center"/>
            </w:pPr>
            <w:r>
              <w:t>2.4.3</w:t>
            </w:r>
          </w:p>
        </w:tc>
        <w:tc>
          <w:tcPr>
            <w:tcW w:w="5387" w:type="dxa"/>
            <w:shd w:val="clear" w:color="auto" w:fill="FFFFFF"/>
          </w:tcPr>
          <w:p w:rsidR="00806044" w:rsidRPr="00936D38" w:rsidRDefault="00806044" w:rsidP="001227F9">
            <w:pPr>
              <w:ind w:right="33"/>
            </w:pPr>
            <w:r w:rsidRPr="00936D38">
              <w:t xml:space="preserve">Программа автоматического обсчета общей и регионарной сократительной функций миокарда с представлением результатов в виде таблицы, круговой </w:t>
            </w:r>
            <w:proofErr w:type="spellStart"/>
            <w:r w:rsidRPr="00936D38">
              <w:t>многосегментной</w:t>
            </w:r>
            <w:proofErr w:type="spellEnd"/>
            <w:r w:rsidRPr="00936D38">
              <w:t xml:space="preserve"> диаграммы и кривых</w:t>
            </w:r>
          </w:p>
        </w:tc>
        <w:tc>
          <w:tcPr>
            <w:tcW w:w="2835" w:type="dxa"/>
            <w:shd w:val="clear" w:color="auto" w:fill="FFFFFF"/>
          </w:tcPr>
          <w:p w:rsidR="00806044" w:rsidRPr="00936D38" w:rsidRDefault="00932E56" w:rsidP="00881A8F">
            <w:pPr>
              <w:ind w:right="-140"/>
              <w:jc w:val="center"/>
            </w:pPr>
            <w:r w:rsidRPr="00936D38">
              <w:t>Н</w:t>
            </w:r>
            <w:r w:rsidR="00806044" w:rsidRPr="00936D38">
              <w:t>аличие</w:t>
            </w:r>
          </w:p>
        </w:tc>
        <w:tc>
          <w:tcPr>
            <w:tcW w:w="425" w:type="dxa"/>
            <w:shd w:val="clear" w:color="auto" w:fill="FFFFFF"/>
          </w:tcPr>
          <w:p w:rsidR="00806044" w:rsidRPr="00936D38" w:rsidRDefault="00806044" w:rsidP="00881A8F">
            <w:pPr>
              <w:ind w:right="-140"/>
              <w:jc w:val="center"/>
            </w:pPr>
          </w:p>
        </w:tc>
      </w:tr>
      <w:tr w:rsidR="00806044" w:rsidRPr="008A05C1" w:rsidTr="00BF12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8A05C1" w:rsidRDefault="00806044" w:rsidP="00BF12F0">
            <w:pPr>
              <w:ind w:right="-140"/>
              <w:jc w:val="center"/>
            </w:pPr>
            <w:r w:rsidRPr="008A05C1"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8A05C1" w:rsidRDefault="00806044" w:rsidP="001227F9">
            <w:pPr>
              <w:ind w:right="33"/>
            </w:pPr>
            <w:r w:rsidRPr="008A05C1">
              <w:t xml:space="preserve">Программа </w:t>
            </w:r>
            <w:proofErr w:type="spellStart"/>
            <w:r w:rsidRPr="008A05C1">
              <w:t>недопплеровской</w:t>
            </w:r>
            <w:proofErr w:type="spellEnd"/>
            <w:r w:rsidRPr="008A05C1">
              <w:t xml:space="preserve"> качественной и количественной оценки степени деформации миокарда  по данным 2D сканирования.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Default="00932047" w:rsidP="00881A8F">
            <w:pPr>
              <w:ind w:right="-140"/>
              <w:jc w:val="center"/>
            </w:pPr>
            <w:r w:rsidRPr="008A05C1">
              <w:t>Н</w:t>
            </w:r>
            <w:r w:rsidR="00806044" w:rsidRPr="008A05C1">
              <w:t>аличие</w:t>
            </w:r>
          </w:p>
          <w:p w:rsidR="00932047" w:rsidRPr="008A05C1" w:rsidRDefault="00932047" w:rsidP="00881A8F">
            <w:pPr>
              <w:ind w:right="-14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8A05C1" w:rsidRDefault="00806044" w:rsidP="00932E56">
            <w:pPr>
              <w:ind w:left="-108" w:right="-140"/>
              <w:jc w:val="center"/>
            </w:pPr>
            <w:r w:rsidRPr="008A05C1">
              <w:t>*</w:t>
            </w:r>
          </w:p>
        </w:tc>
      </w:tr>
      <w:tr w:rsidR="00806044" w:rsidRPr="004100F2" w:rsidTr="00BF12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806044" w:rsidP="00BF12F0">
            <w:pPr>
              <w:ind w:right="-140"/>
              <w:jc w:val="center"/>
            </w:pPr>
            <w:r>
              <w:t>3.1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806044" w:rsidP="001227F9">
            <w:pPr>
              <w:ind w:right="33"/>
            </w:pPr>
            <w:r w:rsidRPr="00BC6845">
              <w:t>Режим автоматической количественной и качественной оценки региональной и глобальной  сократительной функции левого желудочка, степени деформации миокарда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932E56" w:rsidP="00881A8F">
            <w:pPr>
              <w:ind w:right="-140"/>
              <w:jc w:val="center"/>
            </w:pPr>
            <w:r w:rsidRPr="00BC6845">
              <w:t>Н</w:t>
            </w:r>
            <w:r w:rsidR="00806044" w:rsidRPr="00BC6845">
              <w:t>аличие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806044" w:rsidP="00932E56">
            <w:pPr>
              <w:ind w:left="-108" w:right="-140"/>
              <w:jc w:val="center"/>
            </w:pPr>
            <w:r>
              <w:t>*</w:t>
            </w:r>
          </w:p>
        </w:tc>
      </w:tr>
      <w:tr w:rsidR="00806044" w:rsidRPr="004100F2" w:rsidTr="00BF12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806044" w:rsidP="00BF12F0">
            <w:pPr>
              <w:ind w:right="-140"/>
              <w:jc w:val="center"/>
            </w:pPr>
            <w:r>
              <w:t>3</w:t>
            </w:r>
            <w:r w:rsidRPr="00BC6845">
              <w:t>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806044" w:rsidP="001227F9">
            <w:pPr>
              <w:ind w:right="33"/>
            </w:pPr>
            <w:r w:rsidRPr="00BC6845">
              <w:t xml:space="preserve">Режим автоматической количественной и качественной оценки  сократительной функции правого желудочка, степени деформации миокарда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932E56" w:rsidP="00881A8F">
            <w:pPr>
              <w:ind w:right="-140"/>
              <w:jc w:val="center"/>
            </w:pPr>
            <w:r w:rsidRPr="00BC6845">
              <w:t>Н</w:t>
            </w:r>
            <w:r w:rsidR="00806044" w:rsidRPr="00BC6845">
              <w:t>аличие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806044" w:rsidP="00881A8F">
            <w:pPr>
              <w:ind w:right="-140"/>
              <w:jc w:val="center"/>
            </w:pPr>
          </w:p>
        </w:tc>
      </w:tr>
      <w:tr w:rsidR="00806044" w:rsidRPr="004100F2" w:rsidTr="00BF12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806044" w:rsidP="00BF12F0">
            <w:pPr>
              <w:ind w:right="-140"/>
              <w:jc w:val="center"/>
            </w:pPr>
            <w:r>
              <w:t>3</w:t>
            </w:r>
            <w:r w:rsidRPr="00BC6845">
              <w:t>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806044" w:rsidP="001227F9">
            <w:pPr>
              <w:ind w:right="33"/>
            </w:pPr>
            <w:r w:rsidRPr="00BC6845">
              <w:t xml:space="preserve">Режим автоматической количественной и качественной оценки  сократительной функции левого предсердия, степени деформации миокарда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932E56" w:rsidP="00881A8F">
            <w:pPr>
              <w:ind w:right="-140"/>
              <w:jc w:val="center"/>
            </w:pPr>
            <w:r w:rsidRPr="00BC6845">
              <w:t>Н</w:t>
            </w:r>
            <w:r w:rsidR="00806044" w:rsidRPr="00BC6845">
              <w:t>аличие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806044" w:rsidP="00881A8F">
            <w:pPr>
              <w:ind w:right="-140"/>
              <w:jc w:val="center"/>
            </w:pPr>
          </w:p>
        </w:tc>
      </w:tr>
      <w:tr w:rsidR="00806044" w:rsidRPr="004100F2" w:rsidTr="00BF12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806044" w:rsidP="00BF12F0">
            <w:pPr>
              <w:ind w:right="-140"/>
              <w:jc w:val="center"/>
            </w:pPr>
            <w:r>
              <w:lastRenderedPageBreak/>
              <w:t>3</w:t>
            </w:r>
            <w:r w:rsidRPr="00BC6845">
              <w:t>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806044" w:rsidP="001227F9">
            <w:pPr>
              <w:ind w:right="33"/>
            </w:pPr>
            <w:r w:rsidRPr="00BC6845">
              <w:t>Программ</w:t>
            </w:r>
            <w:r w:rsidRPr="00126712">
              <w:t xml:space="preserve">а </w:t>
            </w:r>
            <w:proofErr w:type="spellStart"/>
            <w:r w:rsidRPr="00126712">
              <w:t>недопплеровской</w:t>
            </w:r>
            <w:proofErr w:type="spellEnd"/>
            <w:r w:rsidRPr="00126712">
              <w:t xml:space="preserve"> оценки</w:t>
            </w:r>
            <w:r w:rsidRPr="00BC6845">
              <w:t xml:space="preserve"> степени деформации миокарда левого желудочка по данным 2D сканирования при стресс-эхокардиографии.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Default="00932047" w:rsidP="00881A8F">
            <w:pPr>
              <w:ind w:right="-140"/>
              <w:jc w:val="center"/>
            </w:pPr>
            <w:r w:rsidRPr="00BC6845">
              <w:t>Н</w:t>
            </w:r>
            <w:r w:rsidR="00806044" w:rsidRPr="00BC6845">
              <w:t>аличие</w:t>
            </w:r>
          </w:p>
          <w:p w:rsidR="00932047" w:rsidRPr="00BC6845" w:rsidRDefault="00932047" w:rsidP="00881A8F">
            <w:pPr>
              <w:ind w:right="-14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806044" w:rsidP="00881A8F">
            <w:pPr>
              <w:ind w:right="-140"/>
              <w:jc w:val="center"/>
            </w:pPr>
          </w:p>
        </w:tc>
      </w:tr>
      <w:tr w:rsidR="00806044" w:rsidRPr="004100F2" w:rsidTr="00BF12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806044" w:rsidP="00BF12F0">
            <w:pPr>
              <w:ind w:right="-140"/>
              <w:jc w:val="center"/>
            </w:pPr>
            <w:r>
              <w:t>3</w:t>
            </w:r>
            <w:r w:rsidRPr="00BC6845">
              <w:t>.5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806044" w:rsidP="001227F9">
            <w:pPr>
              <w:ind w:right="33"/>
            </w:pPr>
            <w:r w:rsidRPr="00BC6845">
              <w:t>Проведение количественной оценки региональной сократительной функции левого желудочка по изображениям, зарегистрированным без синхронизации с сигналом ЭКГ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932E56" w:rsidP="00881A8F">
            <w:pPr>
              <w:ind w:right="-140"/>
              <w:jc w:val="center"/>
            </w:pPr>
            <w:r w:rsidRPr="00BC6845">
              <w:t>Н</w:t>
            </w:r>
            <w:r w:rsidR="00806044" w:rsidRPr="00BC6845">
              <w:t>аличие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806044" w:rsidP="00881A8F">
            <w:pPr>
              <w:ind w:right="-140"/>
              <w:jc w:val="center"/>
            </w:pPr>
          </w:p>
        </w:tc>
      </w:tr>
      <w:tr w:rsidR="00806044" w:rsidRPr="004100F2" w:rsidTr="00BF12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806044" w:rsidP="00BF12F0">
            <w:pPr>
              <w:ind w:right="-140"/>
              <w:jc w:val="center"/>
            </w:pPr>
            <w:r>
              <w:t>3</w:t>
            </w:r>
            <w:r w:rsidRPr="00BC6845">
              <w:t>.6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806044" w:rsidP="00556416">
            <w:pPr>
              <w:ind w:right="33"/>
            </w:pPr>
            <w:r w:rsidRPr="00BC6845">
              <w:t xml:space="preserve">Автоматическое распознавание границ миокарда по трем апикальным проекциям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932E56" w:rsidP="00881A8F">
            <w:pPr>
              <w:ind w:right="-140"/>
              <w:jc w:val="center"/>
            </w:pPr>
            <w:r w:rsidRPr="00BC6845">
              <w:t>Н</w:t>
            </w:r>
            <w:r w:rsidR="00806044" w:rsidRPr="00BC6845">
              <w:t>аличие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806044" w:rsidP="00881A8F">
            <w:pPr>
              <w:ind w:right="-140"/>
              <w:jc w:val="center"/>
            </w:pPr>
          </w:p>
        </w:tc>
      </w:tr>
      <w:tr w:rsidR="00806044" w:rsidRPr="009F3352" w:rsidTr="00BF12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414A2A" w:rsidRDefault="00806044" w:rsidP="00BF12F0">
            <w:pPr>
              <w:ind w:right="-140"/>
              <w:jc w:val="center"/>
            </w:pPr>
            <w: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414A2A" w:rsidRDefault="00005A3C" w:rsidP="00932E56">
            <w:pPr>
              <w:ind w:right="33"/>
            </w:pPr>
            <w:r>
              <w:t xml:space="preserve">Технология свободного вращения плоскости сканирования без перемещения датчика </w:t>
            </w:r>
            <w:r w:rsidR="00806044" w:rsidRPr="00414A2A">
              <w:t>пр</w:t>
            </w:r>
            <w:r>
              <w:t xml:space="preserve">и использовании </w:t>
            </w:r>
            <w:proofErr w:type="spellStart"/>
            <w:r>
              <w:t>трансторакального</w:t>
            </w:r>
            <w:proofErr w:type="spellEnd"/>
            <w:r w:rsidR="00806044" w:rsidRPr="00414A2A">
              <w:t xml:space="preserve"> и</w:t>
            </w:r>
            <w:r>
              <w:t>/или</w:t>
            </w:r>
            <w:r w:rsidR="00CA05A5">
              <w:t xml:space="preserve"> </w:t>
            </w:r>
            <w:proofErr w:type="spellStart"/>
            <w:r w:rsidR="00806044" w:rsidRPr="00414A2A">
              <w:t>транспищеводного</w:t>
            </w:r>
            <w:proofErr w:type="spellEnd"/>
            <w:r w:rsidR="00806044" w:rsidRPr="00414A2A">
              <w:t xml:space="preserve"> матричных датчиков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Default="00DB248D" w:rsidP="00881A8F">
            <w:pPr>
              <w:ind w:right="-140"/>
              <w:jc w:val="center"/>
            </w:pPr>
            <w:r w:rsidRPr="00CC2B78">
              <w:t>Н</w:t>
            </w:r>
            <w:r w:rsidR="00806044" w:rsidRPr="00CC2B78">
              <w:t>аличие</w:t>
            </w:r>
          </w:p>
          <w:p w:rsidR="00DB248D" w:rsidRDefault="00DB248D" w:rsidP="00881A8F">
            <w:pPr>
              <w:ind w:right="-14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414A2A" w:rsidRDefault="00806044" w:rsidP="00881A8F">
            <w:pPr>
              <w:ind w:right="-140"/>
              <w:jc w:val="center"/>
            </w:pPr>
          </w:p>
        </w:tc>
      </w:tr>
      <w:tr w:rsidR="00806044" w:rsidRPr="009F3352" w:rsidTr="00BF12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FC56DC" w:rsidRDefault="00806044" w:rsidP="00BF12F0">
            <w:pPr>
              <w:ind w:right="-140"/>
              <w:jc w:val="center"/>
            </w:pPr>
            <w: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FC56DC" w:rsidRDefault="00806044" w:rsidP="001227F9">
            <w:pPr>
              <w:ind w:right="33"/>
            </w:pPr>
            <w:r w:rsidRPr="00FC56DC">
              <w:t xml:space="preserve">Режим </w:t>
            </w:r>
            <w:proofErr w:type="spellStart"/>
            <w:r w:rsidRPr="00FC56DC">
              <w:t>бипланового</w:t>
            </w:r>
            <w:proofErr w:type="spellEnd"/>
            <w:r w:rsidRPr="00FC56DC">
              <w:t xml:space="preserve"> изображения сердца в режиме 2D и цветового картирования при использовании </w:t>
            </w:r>
            <w:proofErr w:type="spellStart"/>
            <w:r w:rsidRPr="00FC56DC">
              <w:t>трансторакального</w:t>
            </w:r>
            <w:proofErr w:type="spellEnd"/>
            <w:r w:rsidRPr="00FC56DC">
              <w:t xml:space="preserve"> и</w:t>
            </w:r>
            <w:r w:rsidR="00005A3C">
              <w:t>/или</w:t>
            </w:r>
            <w:r w:rsidR="00556416">
              <w:t xml:space="preserve"> </w:t>
            </w:r>
            <w:proofErr w:type="spellStart"/>
            <w:r w:rsidRPr="00FC56DC">
              <w:t>транспищеводного</w:t>
            </w:r>
            <w:proofErr w:type="spellEnd"/>
            <w:r w:rsidRPr="00FC56DC">
              <w:t xml:space="preserve"> матричных датчиков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Default="00932E56" w:rsidP="00881A8F">
            <w:pPr>
              <w:ind w:right="-140"/>
              <w:jc w:val="center"/>
            </w:pPr>
            <w:r w:rsidRPr="00CC2B78">
              <w:t>Н</w:t>
            </w:r>
            <w:r w:rsidR="00806044" w:rsidRPr="00CC2B78">
              <w:t>аличие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FC56DC" w:rsidRDefault="00806044" w:rsidP="00881A8F">
            <w:pPr>
              <w:ind w:right="-140"/>
              <w:jc w:val="center"/>
            </w:pPr>
          </w:p>
        </w:tc>
      </w:tr>
      <w:tr w:rsidR="00806044" w:rsidRPr="009F3352" w:rsidTr="00BF12F0">
        <w:tc>
          <w:tcPr>
            <w:tcW w:w="851" w:type="dxa"/>
            <w:shd w:val="clear" w:color="auto" w:fill="FFFFFF"/>
          </w:tcPr>
          <w:p w:rsidR="00806044" w:rsidRPr="00936D38" w:rsidRDefault="00806044" w:rsidP="00BF12F0">
            <w:pPr>
              <w:ind w:right="-140"/>
              <w:jc w:val="center"/>
            </w:pPr>
            <w:r>
              <w:t>6</w:t>
            </w:r>
          </w:p>
        </w:tc>
        <w:tc>
          <w:tcPr>
            <w:tcW w:w="5387" w:type="dxa"/>
            <w:shd w:val="clear" w:color="auto" w:fill="FFFFFF"/>
          </w:tcPr>
          <w:p w:rsidR="00806044" w:rsidRPr="00936D38" w:rsidRDefault="00806044" w:rsidP="00005A3C">
            <w:pPr>
              <w:ind w:right="33"/>
            </w:pPr>
            <w:r w:rsidRPr="00936D38">
              <w:t xml:space="preserve">Программа визуализации и анализа движения </w:t>
            </w:r>
            <w:r w:rsidR="00005A3C">
              <w:t>клапанных</w:t>
            </w:r>
            <w:r w:rsidRPr="00936D38">
              <w:t xml:space="preserve"> колец </w:t>
            </w:r>
          </w:p>
        </w:tc>
        <w:tc>
          <w:tcPr>
            <w:tcW w:w="2835" w:type="dxa"/>
            <w:shd w:val="clear" w:color="auto" w:fill="FFFFFF"/>
          </w:tcPr>
          <w:p w:rsidR="00806044" w:rsidRPr="00936D38" w:rsidRDefault="00932E56" w:rsidP="00881A8F">
            <w:pPr>
              <w:ind w:right="-140"/>
              <w:jc w:val="center"/>
            </w:pPr>
            <w:r w:rsidRPr="00936D38">
              <w:t>Н</w:t>
            </w:r>
            <w:r w:rsidR="00806044" w:rsidRPr="00936D38">
              <w:t>аличие</w:t>
            </w:r>
          </w:p>
        </w:tc>
        <w:tc>
          <w:tcPr>
            <w:tcW w:w="425" w:type="dxa"/>
            <w:shd w:val="clear" w:color="auto" w:fill="FFFFFF"/>
          </w:tcPr>
          <w:p w:rsidR="00806044" w:rsidRPr="00936D38" w:rsidRDefault="00806044" w:rsidP="00881A8F">
            <w:pPr>
              <w:ind w:right="-140"/>
              <w:jc w:val="center"/>
            </w:pPr>
          </w:p>
        </w:tc>
      </w:tr>
      <w:tr w:rsidR="00806044" w:rsidRPr="008A05C1" w:rsidTr="00BF12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8A05C1" w:rsidRDefault="00806044" w:rsidP="00BF12F0">
            <w:pPr>
              <w:ind w:right="-140"/>
              <w:jc w:val="center"/>
            </w:pPr>
            <w:r w:rsidRPr="008A05C1"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8A05C1" w:rsidRDefault="00806044" w:rsidP="001227F9">
            <w:pPr>
              <w:ind w:right="33"/>
            </w:pPr>
            <w:r w:rsidRPr="008A05C1">
              <w:t xml:space="preserve">Режим трехмерного изображения сердца в реальном масштабе времени при </w:t>
            </w:r>
            <w:proofErr w:type="spellStart"/>
            <w:r w:rsidRPr="008A05C1">
              <w:t>трансторакальном</w:t>
            </w:r>
            <w:proofErr w:type="spellEnd"/>
            <w:r w:rsidRPr="008A05C1">
              <w:t xml:space="preserve"> и</w:t>
            </w:r>
            <w:r w:rsidR="00005A3C">
              <w:t>/или</w:t>
            </w:r>
            <w:r w:rsidR="00CA05A5">
              <w:t xml:space="preserve"> </w:t>
            </w:r>
            <w:proofErr w:type="spellStart"/>
            <w:r w:rsidRPr="008A05C1">
              <w:t>транспищеводном</w:t>
            </w:r>
            <w:proofErr w:type="spellEnd"/>
            <w:r w:rsidRPr="008A05C1">
              <w:t xml:space="preserve"> сканировании </w:t>
            </w:r>
            <w:r w:rsidR="005A2D63">
              <w:t>при использовании матричных датчиков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8A05C1" w:rsidRDefault="00932E56" w:rsidP="00881A8F">
            <w:pPr>
              <w:ind w:right="-140"/>
              <w:jc w:val="center"/>
            </w:pPr>
            <w:r w:rsidRPr="008A05C1">
              <w:t>Н</w:t>
            </w:r>
            <w:r w:rsidR="00806044" w:rsidRPr="008A05C1">
              <w:t>аличие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8A05C1" w:rsidRDefault="00806044" w:rsidP="00932E56">
            <w:pPr>
              <w:ind w:left="-108" w:right="-140"/>
              <w:jc w:val="center"/>
            </w:pPr>
            <w:r w:rsidRPr="008A05C1">
              <w:t>*</w:t>
            </w:r>
          </w:p>
        </w:tc>
      </w:tr>
      <w:tr w:rsidR="00806044" w:rsidRPr="009F3352" w:rsidTr="00BF12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0C1F78" w:rsidRDefault="00806044" w:rsidP="00BF12F0">
            <w:pPr>
              <w:ind w:right="-140"/>
              <w:jc w:val="center"/>
            </w:pPr>
            <w:r>
              <w:t>7.1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0C1F78" w:rsidRDefault="00005A3C" w:rsidP="00005A3C">
            <w:pPr>
              <w:ind w:right="33"/>
            </w:pPr>
            <w:r>
              <w:t>Количественный анализ 4</w:t>
            </w:r>
            <w:r>
              <w:rPr>
                <w:lang w:val="en-US"/>
              </w:rPr>
              <w:t>D</w:t>
            </w:r>
            <w:r>
              <w:t xml:space="preserve">-визуализации миокарда с помощью матричного датчика, в </w:t>
            </w:r>
            <w:proofErr w:type="spellStart"/>
            <w:r>
              <w:t>т.ч.вычисление</w:t>
            </w:r>
            <w:proofErr w:type="spellEnd"/>
            <w:r>
              <w:t xml:space="preserve"> объемов камер </w:t>
            </w:r>
            <w:proofErr w:type="spellStart"/>
            <w:r>
              <w:t>сердца</w:t>
            </w:r>
            <w:r w:rsidR="00806044" w:rsidRPr="000C1F78">
              <w:t>при</w:t>
            </w:r>
            <w:proofErr w:type="spellEnd"/>
            <w:r w:rsidR="00806044" w:rsidRPr="000C1F78">
              <w:t xml:space="preserve"> </w:t>
            </w:r>
            <w:proofErr w:type="spellStart"/>
            <w:r w:rsidR="00806044" w:rsidRPr="000C1F78">
              <w:t>трансторакальном</w:t>
            </w:r>
            <w:proofErr w:type="spellEnd"/>
            <w:r w:rsidR="00806044" w:rsidRPr="000C1F78">
              <w:t xml:space="preserve"> и</w:t>
            </w:r>
            <w:r>
              <w:t>/или</w:t>
            </w:r>
            <w:r w:rsidR="00CA05A5">
              <w:t xml:space="preserve"> </w:t>
            </w:r>
            <w:proofErr w:type="spellStart"/>
            <w:r w:rsidR="00806044" w:rsidRPr="000C1F78">
              <w:t>транспищеводном</w:t>
            </w:r>
            <w:proofErr w:type="spellEnd"/>
            <w:r w:rsidR="00806044" w:rsidRPr="000C1F78">
              <w:t xml:space="preserve"> сканировании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Default="00DB248D" w:rsidP="00881A8F">
            <w:pPr>
              <w:ind w:right="-140"/>
              <w:jc w:val="center"/>
            </w:pPr>
            <w:r w:rsidRPr="000C1F78">
              <w:t>Н</w:t>
            </w:r>
            <w:r w:rsidR="00806044" w:rsidRPr="000C1F78">
              <w:t>аличие</w:t>
            </w:r>
          </w:p>
          <w:p w:rsidR="00DB248D" w:rsidRDefault="00DB248D" w:rsidP="00881A8F">
            <w:pPr>
              <w:ind w:right="-140"/>
              <w:jc w:val="center"/>
            </w:pPr>
          </w:p>
          <w:p w:rsidR="00DB248D" w:rsidRPr="00DB248D" w:rsidRDefault="00DB248D" w:rsidP="00881A8F">
            <w:pPr>
              <w:ind w:right="-14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0C1F78" w:rsidRDefault="00806044" w:rsidP="00881A8F">
            <w:pPr>
              <w:ind w:right="-140"/>
              <w:jc w:val="center"/>
            </w:pPr>
          </w:p>
        </w:tc>
      </w:tr>
      <w:tr w:rsidR="00806044" w:rsidRPr="009F3352" w:rsidTr="00BF12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0C1F78" w:rsidRDefault="00806044" w:rsidP="00BF12F0">
            <w:pPr>
              <w:ind w:right="-140"/>
              <w:jc w:val="center"/>
            </w:pPr>
            <w:r>
              <w:t>7.2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0C1F78" w:rsidRDefault="00806044" w:rsidP="001227F9">
            <w:pPr>
              <w:ind w:right="33"/>
            </w:pPr>
            <w:r w:rsidRPr="000C1F78">
              <w:t xml:space="preserve">Автоматическое вычисление конечно-диастолического, конечно-систолического </w:t>
            </w:r>
            <w:r w:rsidRPr="000C1F78">
              <w:lastRenderedPageBreak/>
              <w:t>объемов и фракции выброса левого желудочка, с построением модели левого желудочка в режиме 4D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0C1F78" w:rsidRDefault="00932E56" w:rsidP="00881A8F">
            <w:pPr>
              <w:ind w:right="-140"/>
              <w:jc w:val="center"/>
            </w:pPr>
            <w:r w:rsidRPr="000C1F78">
              <w:lastRenderedPageBreak/>
              <w:t>Н</w:t>
            </w:r>
            <w:r w:rsidR="00806044" w:rsidRPr="000C1F78">
              <w:t>аличие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0C1F78" w:rsidRDefault="00806044" w:rsidP="00881A8F">
            <w:pPr>
              <w:ind w:right="-140"/>
              <w:jc w:val="center"/>
            </w:pPr>
          </w:p>
        </w:tc>
      </w:tr>
      <w:tr w:rsidR="00806044" w:rsidRPr="009F3352" w:rsidTr="00BF12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0C1F78" w:rsidRDefault="00806044" w:rsidP="00BF12F0">
            <w:pPr>
              <w:ind w:right="-140"/>
              <w:jc w:val="center"/>
            </w:pPr>
            <w:r>
              <w:lastRenderedPageBreak/>
              <w:t>7.3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0C1F78" w:rsidRDefault="00806044" w:rsidP="001227F9">
            <w:pPr>
              <w:ind w:right="33"/>
            </w:pPr>
            <w:r w:rsidRPr="000C1F78">
              <w:t>Программа автоматического расчета показателей деформации, скорости деформации и массы миокарда левого желудочка сердца на основе данных 4D-исследования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Default="00932E56" w:rsidP="00881A8F">
            <w:pPr>
              <w:ind w:right="-140"/>
              <w:jc w:val="center"/>
            </w:pPr>
            <w:r w:rsidRPr="00CC2B78">
              <w:t>Н</w:t>
            </w:r>
            <w:r w:rsidR="00806044" w:rsidRPr="00CC2B78">
              <w:t>аличие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0C1F78" w:rsidRDefault="00806044" w:rsidP="00881A8F">
            <w:pPr>
              <w:ind w:right="-140"/>
              <w:jc w:val="center"/>
            </w:pPr>
          </w:p>
        </w:tc>
      </w:tr>
      <w:tr w:rsidR="00806044" w:rsidRPr="009F3352" w:rsidTr="00BF12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126712" w:rsidRDefault="00806044" w:rsidP="00BF12F0">
            <w:pPr>
              <w:ind w:right="-140"/>
              <w:jc w:val="center"/>
            </w:pPr>
            <w:r>
              <w:t>7.4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126712" w:rsidRDefault="00806044" w:rsidP="00932E56">
            <w:pPr>
              <w:ind w:right="33"/>
            </w:pPr>
            <w:r w:rsidRPr="00126712">
              <w:t>Трехмерное моделирование клапан</w:t>
            </w:r>
            <w:r>
              <w:t>ов</w:t>
            </w:r>
            <w:r w:rsidRPr="00126712">
              <w:t xml:space="preserve"> и количественный анализ трехмерной модели клапана в реальном времени (4D) при использовании матричного </w:t>
            </w:r>
            <w:proofErr w:type="spellStart"/>
            <w:r w:rsidRPr="00126712">
              <w:t>транспищеводного</w:t>
            </w:r>
            <w:proofErr w:type="spellEnd"/>
            <w:r w:rsidRPr="00126712">
              <w:t xml:space="preserve"> датчика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E56" w:rsidRDefault="00932E56" w:rsidP="00881A8F">
            <w:pPr>
              <w:ind w:right="-140"/>
              <w:jc w:val="center"/>
            </w:pPr>
            <w:r w:rsidRPr="00CC2B78">
              <w:t>Н</w:t>
            </w:r>
            <w:r w:rsidR="00806044" w:rsidRPr="00CC2B78">
              <w:t>аличие</w:t>
            </w:r>
          </w:p>
          <w:p w:rsidR="00806044" w:rsidRDefault="00932E56" w:rsidP="00881A8F">
            <w:pPr>
              <w:ind w:right="-140"/>
              <w:jc w:val="center"/>
            </w:pPr>
            <w:r w:rsidRPr="00126712">
              <w:t xml:space="preserve"> только для кардиохирургии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126712" w:rsidRDefault="00806044" w:rsidP="00932E56">
            <w:pPr>
              <w:ind w:left="-108" w:right="-140"/>
              <w:jc w:val="center"/>
            </w:pPr>
          </w:p>
        </w:tc>
      </w:tr>
      <w:tr w:rsidR="00806044" w:rsidRPr="009F3352" w:rsidTr="00BF12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0C1F78" w:rsidRDefault="00806044" w:rsidP="00BF12F0">
            <w:pPr>
              <w:ind w:right="-140"/>
              <w:jc w:val="center"/>
            </w:pPr>
            <w:r>
              <w:t>7.4.1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0C1F78" w:rsidRDefault="00806044" w:rsidP="001227F9">
            <w:pPr>
              <w:ind w:right="33"/>
            </w:pPr>
            <w:r w:rsidRPr="000C1F78">
              <w:t xml:space="preserve">Анализ трехмерных данных митрального клапана с автоматическим расчетом: окружности и площади кольца, площади створок и сегментов створок, показателей </w:t>
            </w:r>
            <w:proofErr w:type="spellStart"/>
            <w:r w:rsidRPr="000C1F78">
              <w:t>пролабирования</w:t>
            </w:r>
            <w:proofErr w:type="spellEnd"/>
            <w:r w:rsidRPr="000C1F78">
              <w:t xml:space="preserve"> се</w:t>
            </w:r>
            <w:r>
              <w:t xml:space="preserve">гментов створок, показателей </w:t>
            </w:r>
            <w:proofErr w:type="spellStart"/>
            <w:r>
              <w:t>коа</w:t>
            </w:r>
            <w:r w:rsidRPr="000C1F78">
              <w:t>птации</w:t>
            </w:r>
            <w:proofErr w:type="spellEnd"/>
            <w:r w:rsidRPr="000C1F78">
              <w:t xml:space="preserve"> створок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0C1F78" w:rsidRDefault="00932E56" w:rsidP="00881A8F">
            <w:pPr>
              <w:ind w:right="-140"/>
              <w:jc w:val="center"/>
            </w:pPr>
            <w:r w:rsidRPr="000C1F78">
              <w:t>Н</w:t>
            </w:r>
            <w:r w:rsidR="00806044" w:rsidRPr="000C1F78">
              <w:t>аличие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0C1F78" w:rsidRDefault="00806044" w:rsidP="00881A8F">
            <w:pPr>
              <w:ind w:right="-140"/>
              <w:jc w:val="center"/>
            </w:pPr>
          </w:p>
        </w:tc>
      </w:tr>
      <w:tr w:rsidR="005A2D63" w:rsidRPr="009F3352" w:rsidTr="00BF12F0">
        <w:trPr>
          <w:trHeight w:val="12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2D63" w:rsidRPr="005A2D63" w:rsidRDefault="005A2D63" w:rsidP="00BF12F0">
            <w:pPr>
              <w:ind w:right="-140"/>
              <w:jc w:val="center"/>
            </w:pPr>
            <w:r w:rsidRPr="005A2D63">
              <w:t>7.4.2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2D63" w:rsidRPr="00DB248D" w:rsidRDefault="005A2D63" w:rsidP="00932E56">
            <w:pPr>
              <w:ind w:right="33"/>
              <w:rPr>
                <w:b/>
              </w:rPr>
            </w:pPr>
            <w:r w:rsidRPr="005A2D63">
              <w:t>Программа автоматического создания динамической 3</w:t>
            </w:r>
            <w:r w:rsidRPr="005A2D63">
              <w:rPr>
                <w:lang w:val="en-US"/>
              </w:rPr>
              <w:t>D</w:t>
            </w:r>
            <w:r w:rsidRPr="005A2D63">
              <w:t xml:space="preserve"> модели митрального клапана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2D63" w:rsidRPr="000C1F78" w:rsidRDefault="00932E56" w:rsidP="00881A8F">
            <w:pPr>
              <w:ind w:right="-140"/>
              <w:jc w:val="center"/>
            </w:pPr>
            <w:r w:rsidRPr="000C1F78">
              <w:t>Н</w:t>
            </w:r>
            <w:r w:rsidR="005A2D63" w:rsidRPr="000C1F78">
              <w:t>аличие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2D63" w:rsidRPr="000C1F78" w:rsidRDefault="005A2D63" w:rsidP="00881A8F">
            <w:pPr>
              <w:ind w:right="-140"/>
              <w:jc w:val="center"/>
            </w:pPr>
          </w:p>
        </w:tc>
      </w:tr>
      <w:tr w:rsidR="005A2D63" w:rsidRPr="009F3352" w:rsidTr="00BF12F0">
        <w:trPr>
          <w:trHeight w:val="55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D63" w:rsidRPr="005A2D63" w:rsidRDefault="005A2D63" w:rsidP="00BF12F0">
            <w:pPr>
              <w:ind w:right="-140"/>
              <w:jc w:val="center"/>
            </w:pPr>
            <w:r w:rsidRPr="005A2D63">
              <w:t>7.</w:t>
            </w:r>
            <w: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2D63" w:rsidRPr="005A2D63" w:rsidRDefault="005A2D63" w:rsidP="00932E56">
            <w:pPr>
              <w:ind w:right="33"/>
            </w:pPr>
            <w:r w:rsidRPr="005A2D63">
              <w:t>Автоматический количественный анализ кинетики и функциональной активности левого предсердия в режиме 4</w:t>
            </w:r>
            <w:r w:rsidRPr="005A2D63">
              <w:rPr>
                <w:lang w:val="en-US"/>
              </w:rPr>
              <w:t>D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32E56" w:rsidRDefault="00932E56" w:rsidP="00881A8F">
            <w:pPr>
              <w:ind w:right="-140"/>
              <w:jc w:val="center"/>
            </w:pPr>
            <w:r w:rsidRPr="000C1F78">
              <w:t>Н</w:t>
            </w:r>
            <w:r w:rsidR="005A2D63" w:rsidRPr="000C1F78">
              <w:t>аличие</w:t>
            </w:r>
          </w:p>
          <w:p w:rsidR="005A2D63" w:rsidRPr="000C1F78" w:rsidRDefault="00932E56" w:rsidP="00881A8F">
            <w:pPr>
              <w:ind w:right="-140"/>
              <w:jc w:val="center"/>
            </w:pPr>
            <w:r w:rsidRPr="00126712">
              <w:t>только для кардиохирургии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2D63" w:rsidRPr="000C1F78" w:rsidRDefault="005A2D63" w:rsidP="00881A8F">
            <w:pPr>
              <w:ind w:right="-140"/>
              <w:jc w:val="center"/>
            </w:pPr>
          </w:p>
        </w:tc>
      </w:tr>
      <w:tr w:rsidR="005A2D63" w:rsidRPr="009F3352" w:rsidTr="00BF12F0">
        <w:trPr>
          <w:trHeight w:val="15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2D63" w:rsidRPr="005A2D63" w:rsidRDefault="005A2D63" w:rsidP="00BF12F0">
            <w:pPr>
              <w:ind w:right="-140"/>
              <w:jc w:val="center"/>
            </w:pPr>
            <w:r w:rsidRPr="005A2D63">
              <w:t>7.</w:t>
            </w:r>
            <w:r>
              <w:t>6</w:t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2D63" w:rsidRPr="005A2D63" w:rsidRDefault="005A2D63" w:rsidP="00932E56">
            <w:pPr>
              <w:ind w:right="33"/>
            </w:pPr>
            <w:r w:rsidRPr="005A2D63">
              <w:t>Автоматический количественный анализ кинетики и функциональной активности правого желудочка в режим 4</w:t>
            </w:r>
            <w:r w:rsidRPr="005A2D63">
              <w:rPr>
                <w:lang w:val="en-US"/>
              </w:rPr>
              <w:t>D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32E56" w:rsidRDefault="00932E56" w:rsidP="00881A8F">
            <w:pPr>
              <w:ind w:right="-140"/>
              <w:jc w:val="center"/>
            </w:pPr>
            <w:r w:rsidRPr="000C1F78">
              <w:t>Н</w:t>
            </w:r>
            <w:r w:rsidR="005A2D63" w:rsidRPr="000C1F78">
              <w:t>аличие</w:t>
            </w:r>
          </w:p>
          <w:p w:rsidR="005A2D63" w:rsidRPr="000C1F78" w:rsidRDefault="00932E56" w:rsidP="00881A8F">
            <w:pPr>
              <w:ind w:right="-140"/>
              <w:jc w:val="center"/>
            </w:pPr>
            <w:r w:rsidRPr="00126712">
              <w:t>только для кардиохирургии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2D63" w:rsidRPr="000C1F78" w:rsidRDefault="005A2D63" w:rsidP="00881A8F">
            <w:pPr>
              <w:ind w:right="-140"/>
              <w:jc w:val="center"/>
            </w:pPr>
          </w:p>
        </w:tc>
      </w:tr>
      <w:tr w:rsidR="00806044" w:rsidRPr="009F3352" w:rsidTr="00BF12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66BCA" w:rsidRDefault="00806044" w:rsidP="00BF12F0">
            <w:pPr>
              <w:ind w:right="-140"/>
              <w:jc w:val="center"/>
            </w:pPr>
            <w: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66BCA" w:rsidRDefault="00806044" w:rsidP="005A2D63">
            <w:pPr>
              <w:ind w:right="33"/>
            </w:pPr>
            <w:r w:rsidRPr="00B66BCA">
              <w:t xml:space="preserve">Программа </w:t>
            </w:r>
            <w:proofErr w:type="spellStart"/>
            <w:r w:rsidRPr="00B66BCA">
              <w:t>мультиплановой</w:t>
            </w:r>
            <w:proofErr w:type="spellEnd"/>
            <w:r w:rsidRPr="00B66BCA">
              <w:t xml:space="preserve"> реконструкции трехмерной эхокардиографии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Default="00897EC4" w:rsidP="00881A8F">
            <w:pPr>
              <w:ind w:right="-140"/>
              <w:jc w:val="center"/>
            </w:pPr>
            <w:r w:rsidRPr="00CC2B78">
              <w:t>Н</w:t>
            </w:r>
            <w:r w:rsidR="00806044" w:rsidRPr="00CC2B78">
              <w:t>аличие</w:t>
            </w:r>
          </w:p>
          <w:p w:rsidR="00897EC4" w:rsidRDefault="00897EC4" w:rsidP="005A2D63">
            <w:pPr>
              <w:ind w:right="-14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66BCA" w:rsidRDefault="00806044" w:rsidP="00881A8F">
            <w:pPr>
              <w:ind w:right="-140"/>
              <w:jc w:val="center"/>
            </w:pPr>
          </w:p>
        </w:tc>
      </w:tr>
      <w:tr w:rsidR="00806044" w:rsidRPr="0011138C" w:rsidTr="00BF12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11138C" w:rsidRDefault="005A2D63" w:rsidP="00BF12F0">
            <w:pPr>
              <w:ind w:right="-140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11138C" w:rsidRDefault="00806044" w:rsidP="001227F9">
            <w:pPr>
              <w:pStyle w:val="1"/>
              <w:ind w:right="33"/>
              <w:rPr>
                <w:rFonts w:ascii="Times New Roman" w:hAnsi="Times New Roman"/>
                <w:sz w:val="28"/>
                <w:szCs w:val="26"/>
              </w:rPr>
            </w:pPr>
            <w:r w:rsidRPr="0011138C">
              <w:rPr>
                <w:rFonts w:ascii="Times New Roman" w:hAnsi="Times New Roman"/>
                <w:sz w:val="28"/>
                <w:szCs w:val="26"/>
              </w:rPr>
              <w:t xml:space="preserve">Программа </w:t>
            </w:r>
            <w:proofErr w:type="spellStart"/>
            <w:r w:rsidRPr="0011138C">
              <w:rPr>
                <w:rFonts w:ascii="Times New Roman" w:hAnsi="Times New Roman"/>
                <w:sz w:val="28"/>
                <w:szCs w:val="26"/>
              </w:rPr>
              <w:t>недопплеровского</w:t>
            </w:r>
            <w:proofErr w:type="spellEnd"/>
            <w:r w:rsidRPr="0011138C">
              <w:rPr>
                <w:rFonts w:ascii="Times New Roman" w:hAnsi="Times New Roman"/>
                <w:sz w:val="28"/>
                <w:szCs w:val="26"/>
              </w:rPr>
              <w:t xml:space="preserve"> отображения кровотока</w:t>
            </w:r>
            <w:r w:rsidR="00490FE1">
              <w:rPr>
                <w:rFonts w:ascii="Times New Roman" w:hAnsi="Times New Roman"/>
                <w:sz w:val="28"/>
                <w:szCs w:val="26"/>
              </w:rPr>
              <w:t xml:space="preserve"> в сосудах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Default="00932047" w:rsidP="00881A8F">
            <w:pPr>
              <w:ind w:right="-140"/>
              <w:jc w:val="center"/>
              <w:rPr>
                <w:szCs w:val="26"/>
              </w:rPr>
            </w:pPr>
            <w:r w:rsidRPr="0011138C">
              <w:rPr>
                <w:szCs w:val="26"/>
              </w:rPr>
              <w:t>Н</w:t>
            </w:r>
            <w:r w:rsidR="00806044" w:rsidRPr="0011138C">
              <w:rPr>
                <w:szCs w:val="26"/>
              </w:rPr>
              <w:t>аличие</w:t>
            </w:r>
          </w:p>
          <w:p w:rsidR="00932047" w:rsidRPr="0011138C" w:rsidRDefault="00932047" w:rsidP="00881A8F">
            <w:pPr>
              <w:ind w:right="-140"/>
              <w:jc w:val="center"/>
              <w:rPr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11138C" w:rsidRDefault="00806044" w:rsidP="00881A8F">
            <w:pPr>
              <w:pStyle w:val="1"/>
              <w:ind w:left="-392" w:right="-140" w:firstLine="392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806044" w:rsidRPr="009F3352" w:rsidTr="00BF12F0">
        <w:tc>
          <w:tcPr>
            <w:tcW w:w="851" w:type="dxa"/>
            <w:shd w:val="clear" w:color="auto" w:fill="FFFFFF"/>
          </w:tcPr>
          <w:p w:rsidR="00806044" w:rsidRPr="0011138C" w:rsidRDefault="00806044" w:rsidP="00BF12F0">
            <w:pPr>
              <w:ind w:right="-14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</w:t>
            </w:r>
            <w:r w:rsidR="00490FE1">
              <w:rPr>
                <w:szCs w:val="26"/>
              </w:rPr>
              <w:t>0</w:t>
            </w:r>
          </w:p>
        </w:tc>
        <w:tc>
          <w:tcPr>
            <w:tcW w:w="5387" w:type="dxa"/>
            <w:shd w:val="clear" w:color="auto" w:fill="FFFFFF"/>
          </w:tcPr>
          <w:p w:rsidR="00806044" w:rsidRPr="0011138C" w:rsidRDefault="00806044" w:rsidP="001227F9">
            <w:pPr>
              <w:pStyle w:val="1"/>
              <w:spacing w:line="276" w:lineRule="auto"/>
              <w:ind w:right="33"/>
              <w:rPr>
                <w:rFonts w:ascii="Times New Roman" w:hAnsi="Times New Roman"/>
                <w:sz w:val="28"/>
                <w:szCs w:val="26"/>
              </w:rPr>
            </w:pPr>
            <w:r w:rsidRPr="0011138C">
              <w:rPr>
                <w:rFonts w:ascii="Times New Roman" w:hAnsi="Times New Roman"/>
                <w:sz w:val="28"/>
                <w:szCs w:val="26"/>
              </w:rPr>
              <w:t>Программа для 3</w:t>
            </w:r>
            <w:r w:rsidRPr="0011138C">
              <w:rPr>
                <w:rFonts w:ascii="Times New Roman" w:hAnsi="Times New Roman"/>
                <w:sz w:val="28"/>
                <w:szCs w:val="26"/>
                <w:lang w:val="en-US"/>
              </w:rPr>
              <w:t>D</w:t>
            </w:r>
            <w:r w:rsidRPr="0011138C">
              <w:rPr>
                <w:rFonts w:ascii="Times New Roman" w:hAnsi="Times New Roman"/>
                <w:sz w:val="28"/>
                <w:szCs w:val="26"/>
              </w:rPr>
              <w:t>-визуализации и количественного анализа объема атеросклеротического поражения сосудов</w:t>
            </w:r>
          </w:p>
        </w:tc>
        <w:tc>
          <w:tcPr>
            <w:tcW w:w="2835" w:type="dxa"/>
            <w:shd w:val="clear" w:color="auto" w:fill="FFFFFF"/>
          </w:tcPr>
          <w:p w:rsidR="00806044" w:rsidRDefault="008A0E4C" w:rsidP="00881A8F">
            <w:pPr>
              <w:ind w:right="-140"/>
              <w:jc w:val="center"/>
              <w:rPr>
                <w:szCs w:val="26"/>
              </w:rPr>
            </w:pPr>
            <w:r w:rsidRPr="0011138C">
              <w:rPr>
                <w:szCs w:val="26"/>
              </w:rPr>
              <w:t>Н</w:t>
            </w:r>
            <w:r w:rsidR="00806044" w:rsidRPr="0011138C">
              <w:rPr>
                <w:szCs w:val="26"/>
              </w:rPr>
              <w:t>аличие</w:t>
            </w:r>
          </w:p>
          <w:p w:rsidR="008A0E4C" w:rsidRPr="0011138C" w:rsidRDefault="008A0E4C" w:rsidP="00881A8F">
            <w:pPr>
              <w:ind w:right="-140"/>
              <w:jc w:val="center"/>
              <w:rPr>
                <w:szCs w:val="26"/>
              </w:rPr>
            </w:pPr>
          </w:p>
        </w:tc>
        <w:tc>
          <w:tcPr>
            <w:tcW w:w="425" w:type="dxa"/>
            <w:shd w:val="clear" w:color="auto" w:fill="FFFFFF"/>
          </w:tcPr>
          <w:p w:rsidR="00806044" w:rsidRPr="0011138C" w:rsidRDefault="00806044" w:rsidP="00881A8F">
            <w:pPr>
              <w:ind w:left="-392" w:right="-140" w:firstLine="392"/>
              <w:rPr>
                <w:szCs w:val="26"/>
              </w:rPr>
            </w:pPr>
          </w:p>
        </w:tc>
      </w:tr>
      <w:tr w:rsidR="00C359BE" w:rsidRPr="009F3352" w:rsidTr="00BF12F0">
        <w:tc>
          <w:tcPr>
            <w:tcW w:w="851" w:type="dxa"/>
            <w:shd w:val="clear" w:color="auto" w:fill="FFFFFF"/>
          </w:tcPr>
          <w:p w:rsidR="00C359BE" w:rsidRDefault="00490FE1" w:rsidP="00BF12F0">
            <w:pPr>
              <w:ind w:right="-140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5387" w:type="dxa"/>
            <w:shd w:val="clear" w:color="auto" w:fill="FFFFFF"/>
          </w:tcPr>
          <w:p w:rsidR="00C359BE" w:rsidRPr="00490FE1" w:rsidRDefault="00C359BE" w:rsidP="00363343">
            <w:pPr>
              <w:ind w:right="34"/>
              <w:rPr>
                <w:szCs w:val="26"/>
              </w:rPr>
            </w:pPr>
            <w:r w:rsidRPr="00490FE1">
              <w:rPr>
                <w:szCs w:val="26"/>
              </w:rPr>
              <w:t>Режим визуализации с контра</w:t>
            </w:r>
            <w:r w:rsidR="007847E2">
              <w:rPr>
                <w:szCs w:val="26"/>
              </w:rPr>
              <w:t>с</w:t>
            </w:r>
            <w:r w:rsidRPr="00490FE1">
              <w:rPr>
                <w:szCs w:val="26"/>
              </w:rPr>
              <w:t>тированием</w:t>
            </w:r>
            <w:r w:rsidR="00490FE1">
              <w:rPr>
                <w:szCs w:val="26"/>
              </w:rPr>
              <w:t xml:space="preserve"> (при регистрации контрастных в-в в РБ)</w:t>
            </w:r>
          </w:p>
        </w:tc>
        <w:tc>
          <w:tcPr>
            <w:tcW w:w="2835" w:type="dxa"/>
            <w:shd w:val="clear" w:color="auto" w:fill="FFFFFF"/>
          </w:tcPr>
          <w:p w:rsidR="00C359BE" w:rsidRDefault="00932E56" w:rsidP="00363343">
            <w:pPr>
              <w:ind w:right="-140"/>
              <w:jc w:val="center"/>
            </w:pPr>
            <w:r>
              <w:t>Н</w:t>
            </w:r>
            <w:r w:rsidR="00C359BE">
              <w:t>аличие</w:t>
            </w:r>
          </w:p>
        </w:tc>
        <w:tc>
          <w:tcPr>
            <w:tcW w:w="425" w:type="dxa"/>
            <w:shd w:val="clear" w:color="auto" w:fill="FFFFFF"/>
          </w:tcPr>
          <w:p w:rsidR="00C359BE" w:rsidRPr="0011138C" w:rsidRDefault="00C359BE" w:rsidP="00881A8F">
            <w:pPr>
              <w:ind w:left="-392" w:right="-140" w:firstLine="392"/>
              <w:rPr>
                <w:szCs w:val="26"/>
              </w:rPr>
            </w:pPr>
          </w:p>
        </w:tc>
      </w:tr>
      <w:tr w:rsidR="00C359BE" w:rsidRPr="009F3352" w:rsidTr="00BF12F0">
        <w:tc>
          <w:tcPr>
            <w:tcW w:w="851" w:type="dxa"/>
            <w:shd w:val="clear" w:color="auto" w:fill="FFFFFF"/>
          </w:tcPr>
          <w:p w:rsidR="00C359BE" w:rsidRDefault="00490FE1" w:rsidP="00BF12F0">
            <w:pPr>
              <w:ind w:right="-140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  <w:r w:rsidR="00C359BE">
              <w:rPr>
                <w:szCs w:val="26"/>
              </w:rPr>
              <w:t>.1</w:t>
            </w:r>
          </w:p>
        </w:tc>
        <w:tc>
          <w:tcPr>
            <w:tcW w:w="5387" w:type="dxa"/>
            <w:shd w:val="clear" w:color="auto" w:fill="FFFFFF"/>
          </w:tcPr>
          <w:p w:rsidR="00C359BE" w:rsidRPr="00490FE1" w:rsidRDefault="00C359BE" w:rsidP="00363343">
            <w:pPr>
              <w:ind w:right="34"/>
              <w:rPr>
                <w:szCs w:val="26"/>
              </w:rPr>
            </w:pPr>
            <w:r w:rsidRPr="00490FE1">
              <w:rPr>
                <w:szCs w:val="26"/>
              </w:rPr>
              <w:t xml:space="preserve">Одновременный вывод на экран </w:t>
            </w:r>
            <w:proofErr w:type="spellStart"/>
            <w:r w:rsidRPr="00490FE1">
              <w:rPr>
                <w:szCs w:val="26"/>
              </w:rPr>
              <w:t>контрастированного</w:t>
            </w:r>
            <w:proofErr w:type="spellEnd"/>
            <w:r w:rsidRPr="00490FE1">
              <w:rPr>
                <w:szCs w:val="26"/>
              </w:rPr>
              <w:t xml:space="preserve"> и фундаментального изображения</w:t>
            </w:r>
          </w:p>
        </w:tc>
        <w:tc>
          <w:tcPr>
            <w:tcW w:w="2835" w:type="dxa"/>
            <w:shd w:val="clear" w:color="auto" w:fill="FFFFFF"/>
          </w:tcPr>
          <w:p w:rsidR="00C359BE" w:rsidRDefault="00932E56" w:rsidP="00363343">
            <w:pPr>
              <w:ind w:right="-140"/>
              <w:jc w:val="center"/>
            </w:pPr>
            <w:r>
              <w:t>Н</w:t>
            </w:r>
            <w:r w:rsidR="00C359BE">
              <w:t>аличие</w:t>
            </w:r>
          </w:p>
        </w:tc>
        <w:tc>
          <w:tcPr>
            <w:tcW w:w="425" w:type="dxa"/>
            <w:shd w:val="clear" w:color="auto" w:fill="FFFFFF"/>
          </w:tcPr>
          <w:p w:rsidR="00C359BE" w:rsidRPr="0011138C" w:rsidRDefault="00C359BE" w:rsidP="00881A8F">
            <w:pPr>
              <w:ind w:left="-392" w:right="-140" w:firstLine="392"/>
              <w:rPr>
                <w:szCs w:val="26"/>
              </w:rPr>
            </w:pPr>
          </w:p>
        </w:tc>
      </w:tr>
    </w:tbl>
    <w:p w:rsidR="0038101D" w:rsidRDefault="0038101D" w:rsidP="00881A8F">
      <w:pPr>
        <w:ind w:right="-140"/>
      </w:pPr>
      <w:r>
        <w:t>Примечани</w:t>
      </w:r>
      <w:r w:rsidR="00BD6F74">
        <w:t>я</w:t>
      </w:r>
      <w:r>
        <w:t>:</w:t>
      </w:r>
    </w:p>
    <w:p w:rsidR="0044633D" w:rsidRDefault="0038101D" w:rsidP="00881A8F">
      <w:pPr>
        <w:pStyle w:val="a3"/>
        <w:numPr>
          <w:ilvl w:val="0"/>
          <w:numId w:val="1"/>
        </w:numPr>
        <w:ind w:right="-140"/>
        <w:jc w:val="both"/>
      </w:pPr>
      <w:r>
        <w:t xml:space="preserve">В технические требования заданий на закупку могут включаться либо все, либо некоторые программы из приведённого перечня </w:t>
      </w:r>
      <w:r w:rsidRPr="0038101D">
        <w:t>специализированных программных пакетов</w:t>
      </w:r>
      <w:r w:rsidR="005735EB">
        <w:t xml:space="preserve"> типовых характеристик ультразвуковых аппаратов</w:t>
      </w:r>
      <w:r w:rsidRPr="0038101D">
        <w:t>, при наличии целесообразности</w:t>
      </w:r>
      <w:r>
        <w:t xml:space="preserve"> и обязательного письменного обоснования заказчика.</w:t>
      </w:r>
    </w:p>
    <w:p w:rsidR="00BD6F74" w:rsidRDefault="00BD6F74" w:rsidP="00881A8F">
      <w:pPr>
        <w:pStyle w:val="a3"/>
        <w:numPr>
          <w:ilvl w:val="0"/>
          <w:numId w:val="1"/>
        </w:numPr>
        <w:ind w:right="-140"/>
        <w:jc w:val="both"/>
      </w:pPr>
      <w:r>
        <w:t xml:space="preserve">Знак (*) является обозначением </w:t>
      </w:r>
      <w:r w:rsidR="005735EB">
        <w:t xml:space="preserve">отдельного </w:t>
      </w:r>
      <w:r>
        <w:t>пункта технических требований, соответствие по которому является обязательным.</w:t>
      </w:r>
    </w:p>
    <w:sectPr w:rsidR="00BD6F74" w:rsidSect="00C1224B">
      <w:footerReference w:type="default" r:id="rId8"/>
      <w:type w:val="continuous"/>
      <w:pgSz w:w="11909" w:h="16834" w:code="9"/>
      <w:pgMar w:top="1134" w:right="1134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DCC" w:rsidRDefault="00BA7DCC" w:rsidP="00BD6F74">
      <w:pPr>
        <w:spacing w:after="0" w:line="240" w:lineRule="auto"/>
      </w:pPr>
      <w:r>
        <w:separator/>
      </w:r>
    </w:p>
  </w:endnote>
  <w:endnote w:type="continuationSeparator" w:id="0">
    <w:p w:rsidR="00BA7DCC" w:rsidRDefault="00BA7DCC" w:rsidP="00BD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67547"/>
      <w:docPartObj>
        <w:docPartGallery w:val="Page Numbers (Bottom of Page)"/>
        <w:docPartUnique/>
      </w:docPartObj>
    </w:sdtPr>
    <w:sdtEndPr/>
    <w:sdtContent>
      <w:p w:rsidR="0059726D" w:rsidRDefault="00B670B0">
        <w:pPr>
          <w:pStyle w:val="a6"/>
          <w:jc w:val="center"/>
        </w:pPr>
        <w:r>
          <w:fldChar w:fldCharType="begin"/>
        </w:r>
        <w:r w:rsidR="008C05E4">
          <w:instrText>PAGE   \* MERGEFORMAT</w:instrText>
        </w:r>
        <w:r>
          <w:fldChar w:fldCharType="separate"/>
        </w:r>
        <w:r w:rsidR="005404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726D" w:rsidRDefault="005972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DCC" w:rsidRDefault="00BA7DCC" w:rsidP="00BD6F74">
      <w:pPr>
        <w:spacing w:after="0" w:line="240" w:lineRule="auto"/>
      </w:pPr>
      <w:r>
        <w:separator/>
      </w:r>
    </w:p>
  </w:footnote>
  <w:footnote w:type="continuationSeparator" w:id="0">
    <w:p w:rsidR="00BA7DCC" w:rsidRDefault="00BA7DCC" w:rsidP="00BD6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F29E0"/>
    <w:multiLevelType w:val="hybridMultilevel"/>
    <w:tmpl w:val="67CC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03"/>
    <w:rsid w:val="00005A3C"/>
    <w:rsid w:val="000178DC"/>
    <w:rsid w:val="000854B6"/>
    <w:rsid w:val="000C34C6"/>
    <w:rsid w:val="000E1486"/>
    <w:rsid w:val="000E4E83"/>
    <w:rsid w:val="000F5869"/>
    <w:rsid w:val="00102111"/>
    <w:rsid w:val="00122233"/>
    <w:rsid w:val="001227F9"/>
    <w:rsid w:val="00126EC6"/>
    <w:rsid w:val="00180A26"/>
    <w:rsid w:val="0018779D"/>
    <w:rsid w:val="001A4F55"/>
    <w:rsid w:val="001D1297"/>
    <w:rsid w:val="00224E67"/>
    <w:rsid w:val="00284D22"/>
    <w:rsid w:val="002A2114"/>
    <w:rsid w:val="002B36A1"/>
    <w:rsid w:val="002C31D9"/>
    <w:rsid w:val="00301D50"/>
    <w:rsid w:val="00325B6A"/>
    <w:rsid w:val="003358AF"/>
    <w:rsid w:val="00363343"/>
    <w:rsid w:val="0038101D"/>
    <w:rsid w:val="00387478"/>
    <w:rsid w:val="003A41FD"/>
    <w:rsid w:val="003C305D"/>
    <w:rsid w:val="004100F2"/>
    <w:rsid w:val="00415DC6"/>
    <w:rsid w:val="00426618"/>
    <w:rsid w:val="0044633D"/>
    <w:rsid w:val="00460A06"/>
    <w:rsid w:val="00490FE1"/>
    <w:rsid w:val="0049272C"/>
    <w:rsid w:val="005004AD"/>
    <w:rsid w:val="00505AB8"/>
    <w:rsid w:val="00540448"/>
    <w:rsid w:val="00556416"/>
    <w:rsid w:val="005735EB"/>
    <w:rsid w:val="00577F67"/>
    <w:rsid w:val="0059726D"/>
    <w:rsid w:val="005A2D63"/>
    <w:rsid w:val="005A441C"/>
    <w:rsid w:val="005B0711"/>
    <w:rsid w:val="005B1432"/>
    <w:rsid w:val="005B182E"/>
    <w:rsid w:val="005E4D0D"/>
    <w:rsid w:val="005F1AD4"/>
    <w:rsid w:val="005F1F42"/>
    <w:rsid w:val="00607858"/>
    <w:rsid w:val="006172DB"/>
    <w:rsid w:val="00695A6A"/>
    <w:rsid w:val="006B4B9A"/>
    <w:rsid w:val="00781CEF"/>
    <w:rsid w:val="007847E2"/>
    <w:rsid w:val="007D74B7"/>
    <w:rsid w:val="007E722C"/>
    <w:rsid w:val="007F7203"/>
    <w:rsid w:val="00800DA2"/>
    <w:rsid w:val="00806044"/>
    <w:rsid w:val="00816B24"/>
    <w:rsid w:val="00834D52"/>
    <w:rsid w:val="00856362"/>
    <w:rsid w:val="00881A8F"/>
    <w:rsid w:val="008928E7"/>
    <w:rsid w:val="00897B65"/>
    <w:rsid w:val="00897EC4"/>
    <w:rsid w:val="008A0E4C"/>
    <w:rsid w:val="008B117C"/>
    <w:rsid w:val="008B5C59"/>
    <w:rsid w:val="008B695B"/>
    <w:rsid w:val="008C05E4"/>
    <w:rsid w:val="008D3A96"/>
    <w:rsid w:val="00923983"/>
    <w:rsid w:val="00932047"/>
    <w:rsid w:val="00932E56"/>
    <w:rsid w:val="00957382"/>
    <w:rsid w:val="009D5AFD"/>
    <w:rsid w:val="009E3CA6"/>
    <w:rsid w:val="009F3352"/>
    <w:rsid w:val="00A36DD1"/>
    <w:rsid w:val="00A37282"/>
    <w:rsid w:val="00A9249C"/>
    <w:rsid w:val="00AA57B0"/>
    <w:rsid w:val="00AF3154"/>
    <w:rsid w:val="00AF375E"/>
    <w:rsid w:val="00B354EA"/>
    <w:rsid w:val="00B670B0"/>
    <w:rsid w:val="00B71942"/>
    <w:rsid w:val="00B927F1"/>
    <w:rsid w:val="00BA334B"/>
    <w:rsid w:val="00BA7DCC"/>
    <w:rsid w:val="00BB54A0"/>
    <w:rsid w:val="00BC5C14"/>
    <w:rsid w:val="00BD6F74"/>
    <w:rsid w:val="00BF12F0"/>
    <w:rsid w:val="00C04408"/>
    <w:rsid w:val="00C06C64"/>
    <w:rsid w:val="00C1224B"/>
    <w:rsid w:val="00C168FF"/>
    <w:rsid w:val="00C16980"/>
    <w:rsid w:val="00C359BE"/>
    <w:rsid w:val="00CA05A5"/>
    <w:rsid w:val="00CD3438"/>
    <w:rsid w:val="00CF4901"/>
    <w:rsid w:val="00CF5202"/>
    <w:rsid w:val="00CF5205"/>
    <w:rsid w:val="00D15AED"/>
    <w:rsid w:val="00D701EF"/>
    <w:rsid w:val="00D713AF"/>
    <w:rsid w:val="00DB248D"/>
    <w:rsid w:val="00DE759B"/>
    <w:rsid w:val="00EA08DB"/>
    <w:rsid w:val="00EC2845"/>
    <w:rsid w:val="00F15467"/>
    <w:rsid w:val="00F36CD0"/>
    <w:rsid w:val="00F76150"/>
    <w:rsid w:val="00F91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A559"/>
  <w15:docId w15:val="{94DA0A40-CD0F-444F-8A7A-2BBD1F66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3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6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6F74"/>
  </w:style>
  <w:style w:type="paragraph" w:styleId="a6">
    <w:name w:val="footer"/>
    <w:basedOn w:val="a"/>
    <w:link w:val="a7"/>
    <w:uiPriority w:val="99"/>
    <w:unhideWhenUsed/>
    <w:rsid w:val="00BD6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6F74"/>
  </w:style>
  <w:style w:type="paragraph" w:customStyle="1" w:styleId="1">
    <w:name w:val="Без интервала1"/>
    <w:uiPriority w:val="1"/>
    <w:qFormat/>
    <w:rsid w:val="004100F2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8">
    <w:name w:val="Normal (Web)"/>
    <w:basedOn w:val="a"/>
    <w:uiPriority w:val="99"/>
    <w:unhideWhenUsed/>
    <w:rsid w:val="00EA08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80604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604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604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0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6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64977-4B10-4A60-A95E-98C887AB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В. Филимоненко</cp:lastModifiedBy>
  <cp:revision>3</cp:revision>
  <cp:lastPrinted>2020-09-29T09:07:00Z</cp:lastPrinted>
  <dcterms:created xsi:type="dcterms:W3CDTF">2021-03-31T08:09:00Z</dcterms:created>
  <dcterms:modified xsi:type="dcterms:W3CDTF">2021-03-31T08:17:00Z</dcterms:modified>
</cp:coreProperties>
</file>